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text" w:horzAnchor="margin" w:tblpXSpec="center" w:tblpY="-103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544"/>
      </w:tblGrid>
      <w:tr w:rsidR="00CC7805" w:rsidRPr="00D71316" w14:paraId="3242DB0E" w14:textId="77777777" w:rsidTr="00C94990">
        <w:trPr>
          <w:trHeight w:val="643"/>
        </w:trPr>
        <w:tc>
          <w:tcPr>
            <w:tcW w:w="7054" w:type="dxa"/>
          </w:tcPr>
          <w:p w14:paraId="6127DC9F" w14:textId="3123FCDF" w:rsidR="00CC7805" w:rsidRPr="00CC7805" w:rsidRDefault="00C94990" w:rsidP="00CC7805">
            <w:pPr>
              <w:pStyle w:val="a5"/>
              <w:tabs>
                <w:tab w:val="left" w:pos="1425"/>
              </w:tabs>
              <w:ind w:left="3599" w:right="-1224"/>
              <w:rPr>
                <w:rFonts w:ascii="Circe Bold" w:hAnsi="Circe Bold"/>
                <w:sz w:val="18"/>
                <w:szCs w:val="18"/>
              </w:rPr>
            </w:pPr>
            <w:bookmarkStart w:id="0" w:name="_GoBack"/>
            <w:bookmarkEnd w:id="0"/>
            <w:r>
              <w:rPr>
                <w:rFonts w:ascii="Circe Bold" w:hAnsi="Circe Bold"/>
                <w:sz w:val="18"/>
                <w:szCs w:val="18"/>
              </w:rPr>
              <w:t xml:space="preserve">DMCC Office, 13E, Thirteenth Floor, </w:t>
            </w:r>
            <w:r w:rsidR="00CC7805" w:rsidRPr="00CC7805">
              <w:rPr>
                <w:rFonts w:ascii="Circe Bold" w:hAnsi="Circe Bold"/>
                <w:sz w:val="18"/>
                <w:szCs w:val="18"/>
              </w:rPr>
              <w:t xml:space="preserve"> </w:t>
            </w:r>
          </w:p>
          <w:p w14:paraId="59451812" w14:textId="58630016" w:rsidR="00C94990" w:rsidRDefault="00C94990" w:rsidP="00CC7805">
            <w:pPr>
              <w:pStyle w:val="a5"/>
              <w:tabs>
                <w:tab w:val="clear" w:pos="4844"/>
                <w:tab w:val="left" w:pos="1425"/>
              </w:tabs>
              <w:ind w:left="3599" w:right="-1224"/>
              <w:rPr>
                <w:rFonts w:ascii="Circe Bold" w:hAnsi="Circe Bold"/>
                <w:sz w:val="18"/>
                <w:szCs w:val="18"/>
              </w:rPr>
            </w:pPr>
            <w:r>
              <w:rPr>
                <w:rFonts w:ascii="Circe Bold" w:hAnsi="Circe Bold"/>
                <w:sz w:val="18"/>
                <w:szCs w:val="18"/>
              </w:rPr>
              <w:t>Almas Tower</w:t>
            </w:r>
            <w:r w:rsidR="00E177CA">
              <w:rPr>
                <w:rFonts w:ascii="Circe Bold" w:hAnsi="Circe Bold"/>
                <w:sz w:val="18"/>
                <w:szCs w:val="18"/>
              </w:rPr>
              <w:t>s</w:t>
            </w:r>
            <w:r>
              <w:rPr>
                <w:rFonts w:ascii="Circe Bold" w:hAnsi="Circe Bold"/>
                <w:sz w:val="18"/>
                <w:szCs w:val="18"/>
              </w:rPr>
              <w:t xml:space="preserve">, Jumeirah Lakes Tower, </w:t>
            </w:r>
          </w:p>
          <w:p w14:paraId="5147AB22" w14:textId="454445DB" w:rsidR="00CC7805" w:rsidRPr="00CC7805" w:rsidRDefault="00C94990" w:rsidP="00CC7805">
            <w:pPr>
              <w:pStyle w:val="a5"/>
              <w:tabs>
                <w:tab w:val="clear" w:pos="4844"/>
                <w:tab w:val="left" w:pos="1425"/>
              </w:tabs>
              <w:ind w:left="3599" w:right="-1224"/>
              <w:rPr>
                <w:rFonts w:ascii="Circe Bold" w:hAnsi="Circe Bold"/>
                <w:sz w:val="18"/>
                <w:szCs w:val="18"/>
              </w:rPr>
            </w:pPr>
            <w:r>
              <w:rPr>
                <w:rFonts w:ascii="Circe Bold" w:hAnsi="Circe Bold"/>
                <w:sz w:val="18"/>
                <w:szCs w:val="18"/>
              </w:rPr>
              <w:t xml:space="preserve">Dubai, </w:t>
            </w:r>
            <w:r w:rsidR="00CC7805" w:rsidRPr="00CC7805">
              <w:rPr>
                <w:rFonts w:ascii="Circe Bold" w:hAnsi="Circe Bold"/>
                <w:sz w:val="18"/>
                <w:szCs w:val="18"/>
              </w:rPr>
              <w:t>United Arab Emirates</w:t>
            </w:r>
          </w:p>
        </w:tc>
        <w:tc>
          <w:tcPr>
            <w:tcW w:w="3544" w:type="dxa"/>
          </w:tcPr>
          <w:p w14:paraId="457D1C5B" w14:textId="77777777" w:rsidR="00CC7805" w:rsidRPr="00CC7805" w:rsidRDefault="00CC7805" w:rsidP="00CC7805">
            <w:pPr>
              <w:pStyle w:val="a5"/>
              <w:tabs>
                <w:tab w:val="left" w:pos="1425"/>
              </w:tabs>
              <w:ind w:left="34"/>
              <w:rPr>
                <w:rFonts w:ascii="Circe Bold" w:hAnsi="Circe Bold"/>
                <w:sz w:val="18"/>
                <w:szCs w:val="18"/>
              </w:rPr>
            </w:pPr>
            <w:r w:rsidRPr="00CC7805">
              <w:rPr>
                <w:rFonts w:ascii="Circe Bold" w:hAnsi="Circe Bold"/>
                <w:sz w:val="18"/>
                <w:szCs w:val="18"/>
              </w:rPr>
              <w:t xml:space="preserve">Phone: </w:t>
            </w:r>
            <w:r w:rsidR="005D6254">
              <w:t xml:space="preserve"> </w:t>
            </w:r>
            <w:r w:rsidR="005D6254" w:rsidRPr="005D6254">
              <w:rPr>
                <w:rFonts w:ascii="Circe Bold" w:hAnsi="Circe Bold"/>
                <w:sz w:val="18"/>
                <w:szCs w:val="18"/>
              </w:rPr>
              <w:t xml:space="preserve">+971 </w:t>
            </w:r>
            <w:r w:rsidR="005D6254">
              <w:rPr>
                <w:rFonts w:ascii="Circe Bold" w:hAnsi="Circe Bold"/>
                <w:sz w:val="18"/>
                <w:szCs w:val="18"/>
              </w:rPr>
              <w:t xml:space="preserve"> </w:t>
            </w:r>
            <w:r w:rsidR="005D6254" w:rsidRPr="005D6254">
              <w:rPr>
                <w:rFonts w:ascii="Circe Bold" w:hAnsi="Circe Bold"/>
                <w:sz w:val="18"/>
                <w:szCs w:val="18"/>
              </w:rPr>
              <w:t xml:space="preserve">58 </w:t>
            </w:r>
            <w:r w:rsidR="005D6254">
              <w:rPr>
                <w:rFonts w:ascii="Circe Bold" w:hAnsi="Circe Bold"/>
                <w:sz w:val="18"/>
                <w:szCs w:val="18"/>
              </w:rPr>
              <w:t xml:space="preserve"> </w:t>
            </w:r>
            <w:r w:rsidR="005D6254" w:rsidRPr="005D6254">
              <w:rPr>
                <w:rFonts w:ascii="Circe Bold" w:hAnsi="Circe Bold"/>
                <w:sz w:val="18"/>
                <w:szCs w:val="18"/>
              </w:rPr>
              <w:t>595</w:t>
            </w:r>
            <w:r w:rsidR="005D6254">
              <w:rPr>
                <w:rFonts w:ascii="Circe Bold" w:hAnsi="Circe Bold"/>
                <w:sz w:val="18"/>
                <w:szCs w:val="18"/>
              </w:rPr>
              <w:t xml:space="preserve"> </w:t>
            </w:r>
            <w:r w:rsidR="005D6254" w:rsidRPr="005D6254">
              <w:rPr>
                <w:rFonts w:ascii="Circe Bold" w:hAnsi="Circe Bold"/>
                <w:sz w:val="18"/>
                <w:szCs w:val="18"/>
              </w:rPr>
              <w:t xml:space="preserve"> 2817</w:t>
            </w:r>
          </w:p>
          <w:p w14:paraId="6BB5A333" w14:textId="4CBC3DD7" w:rsidR="00CC7805" w:rsidRPr="00CC7805" w:rsidRDefault="00CC7805" w:rsidP="00CC7805">
            <w:pPr>
              <w:pStyle w:val="a5"/>
              <w:tabs>
                <w:tab w:val="left" w:pos="1425"/>
              </w:tabs>
              <w:ind w:left="34"/>
              <w:rPr>
                <w:rFonts w:ascii="Circe Bold" w:hAnsi="Circe Bold"/>
                <w:sz w:val="18"/>
                <w:szCs w:val="18"/>
              </w:rPr>
            </w:pPr>
            <w:r w:rsidRPr="00CC7805">
              <w:rPr>
                <w:rFonts w:ascii="Circe Bold" w:hAnsi="Circe Bold"/>
                <w:sz w:val="18"/>
                <w:szCs w:val="18"/>
              </w:rPr>
              <w:t xml:space="preserve">Email: </w:t>
            </w:r>
            <w:r w:rsidR="005D6254" w:rsidRPr="005D6254">
              <w:rPr>
                <w:rFonts w:ascii="Circe Bold" w:hAnsi="Circe Bold"/>
                <w:sz w:val="18"/>
                <w:szCs w:val="18"/>
              </w:rPr>
              <w:t>ceo.aftradedmcc@gmail.com</w:t>
            </w:r>
          </w:p>
        </w:tc>
      </w:tr>
    </w:tbl>
    <w:p w14:paraId="49DA87EB" w14:textId="77777777" w:rsidR="00B97328" w:rsidRDefault="00CC7805">
      <w:r w:rsidRPr="008229AC">
        <w:rPr>
          <w:rFonts w:ascii="Circe Bold" w:hAnsi="Circe Bold"/>
          <w:noProof/>
          <w:lang w:val="ru-RU" w:eastAsia="ru-RU"/>
        </w:rPr>
        <w:drawing>
          <wp:anchor distT="0" distB="0" distL="114300" distR="114300" simplePos="0" relativeHeight="251661312" behindDoc="0" locked="0" layoutInCell="1" allowOverlap="1" wp14:anchorId="501B31EE" wp14:editId="4BA1D763">
            <wp:simplePos x="0" y="0"/>
            <wp:positionH relativeFrom="column">
              <wp:posOffset>-1006475</wp:posOffset>
            </wp:positionH>
            <wp:positionV relativeFrom="paragraph">
              <wp:posOffset>-1108075</wp:posOffset>
            </wp:positionV>
            <wp:extent cx="3000375" cy="169926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snovno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1699260"/>
                    </a:xfrm>
                    <a:prstGeom prst="rect">
                      <a:avLst/>
                    </a:prstGeom>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59264" behindDoc="1" locked="0" layoutInCell="1" allowOverlap="1" wp14:anchorId="375B02B2" wp14:editId="3983424D">
            <wp:simplePos x="0" y="0"/>
            <wp:positionH relativeFrom="page">
              <wp:posOffset>9525</wp:posOffset>
            </wp:positionH>
            <wp:positionV relativeFrom="paragraph">
              <wp:posOffset>-1318260</wp:posOffset>
            </wp:positionV>
            <wp:extent cx="7781925" cy="216090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1.png"/>
                    <pic:cNvPicPr/>
                  </pic:nvPicPr>
                  <pic:blipFill>
                    <a:blip r:embed="rId9">
                      <a:extLst>
                        <a:ext uri="{28A0092B-C50C-407E-A947-70E740481C1C}">
                          <a14:useLocalDpi xmlns:a14="http://schemas.microsoft.com/office/drawing/2010/main" val="0"/>
                        </a:ext>
                      </a:extLst>
                    </a:blip>
                    <a:stretch>
                      <a:fillRect/>
                    </a:stretch>
                  </pic:blipFill>
                  <pic:spPr>
                    <a:xfrm>
                      <a:off x="0" y="0"/>
                      <a:ext cx="7781925" cy="2160905"/>
                    </a:xfrm>
                    <a:prstGeom prst="rect">
                      <a:avLst/>
                    </a:prstGeom>
                  </pic:spPr>
                </pic:pic>
              </a:graphicData>
            </a:graphic>
            <wp14:sizeRelH relativeFrom="margin">
              <wp14:pctWidth>0</wp14:pctWidth>
            </wp14:sizeRelH>
            <wp14:sizeRelV relativeFrom="margin">
              <wp14:pctHeight>0</wp14:pctHeight>
            </wp14:sizeRelV>
          </wp:anchor>
        </w:drawing>
      </w:r>
    </w:p>
    <w:p w14:paraId="05C09AA5" w14:textId="7D7043E9" w:rsidR="007121A4" w:rsidRDefault="007121A4" w:rsidP="007121A4">
      <w:pPr>
        <w:tabs>
          <w:tab w:val="left" w:pos="2746"/>
        </w:tabs>
        <w:spacing w:line="240" w:lineRule="auto"/>
        <w:ind w:right="425"/>
        <w:jc w:val="center"/>
        <w:rPr>
          <w:rFonts w:ascii="Times New Roman" w:hAnsi="Times New Roman"/>
          <w:b/>
          <w:i/>
          <w:sz w:val="32"/>
          <w:szCs w:val="24"/>
        </w:rPr>
      </w:pPr>
      <w:r w:rsidRPr="003D4342">
        <w:rPr>
          <w:rFonts w:ascii="Times New Roman" w:hAnsi="Times New Roman"/>
          <w:b/>
          <w:i/>
          <w:sz w:val="36"/>
          <w:szCs w:val="24"/>
        </w:rPr>
        <w:t>Check-list</w:t>
      </w:r>
      <w:r w:rsidR="003B1990">
        <w:rPr>
          <w:rFonts w:ascii="Times New Roman" w:hAnsi="Times New Roman"/>
          <w:b/>
          <w:i/>
          <w:sz w:val="36"/>
          <w:szCs w:val="24"/>
        </w:rPr>
        <w:t xml:space="preserve"> (Waste management)</w:t>
      </w:r>
    </w:p>
    <w:p w14:paraId="48F96F74" w14:textId="77777777" w:rsidR="007121A4" w:rsidRPr="003D4342" w:rsidRDefault="007121A4" w:rsidP="007121A4">
      <w:pPr>
        <w:tabs>
          <w:tab w:val="left" w:pos="2746"/>
        </w:tabs>
        <w:spacing w:line="240" w:lineRule="auto"/>
        <w:ind w:right="425"/>
        <w:rPr>
          <w:rFonts w:ascii="Times New Roman" w:hAnsi="Times New Roman"/>
          <w:b/>
          <w:i/>
          <w:noProof/>
          <w:sz w:val="28"/>
          <w:lang w:eastAsia="ru-RU"/>
        </w:rPr>
      </w:pPr>
    </w:p>
    <w:p w14:paraId="243581DF" w14:textId="77777777" w:rsidR="007121A4" w:rsidRPr="00A670C3" w:rsidRDefault="007121A4" w:rsidP="007121A4">
      <w:pPr>
        <w:widowControl w:val="0"/>
        <w:numPr>
          <w:ilvl w:val="0"/>
          <w:numId w:val="13"/>
        </w:numPr>
        <w:autoSpaceDE w:val="0"/>
        <w:autoSpaceDN w:val="0"/>
        <w:adjustRightInd w:val="0"/>
        <w:spacing w:after="0" w:line="240" w:lineRule="auto"/>
        <w:ind w:left="119" w:right="113"/>
        <w:jc w:val="both"/>
        <w:outlineLvl w:val="0"/>
        <w:rPr>
          <w:rFonts w:ascii="Times New Roman" w:hAnsi="Times New Roman"/>
          <w:sz w:val="24"/>
          <w:szCs w:val="24"/>
        </w:rPr>
      </w:pPr>
      <w:r w:rsidRPr="00A670C3">
        <w:rPr>
          <w:rFonts w:ascii="Times New Roman" w:hAnsi="Times New Roman"/>
          <w:b/>
          <w:bCs/>
          <w:sz w:val="24"/>
          <w:szCs w:val="24"/>
        </w:rPr>
        <w:t xml:space="preserve">Proposed Site Map </w:t>
      </w:r>
    </w:p>
    <w:p w14:paraId="33C3FB7D" w14:textId="77777777" w:rsidR="007121A4" w:rsidRPr="00A670C3" w:rsidRDefault="007121A4" w:rsidP="007121A4">
      <w:pPr>
        <w:widowControl w:val="0"/>
        <w:autoSpaceDE w:val="0"/>
        <w:autoSpaceDN w:val="0"/>
        <w:adjustRightInd w:val="0"/>
        <w:spacing w:after="0" w:line="240" w:lineRule="auto"/>
        <w:ind w:left="119" w:right="113"/>
        <w:jc w:val="both"/>
        <w:outlineLvl w:val="0"/>
        <w:rPr>
          <w:rFonts w:ascii="Times New Roman" w:hAnsi="Times New Roman"/>
          <w:sz w:val="24"/>
          <w:szCs w:val="24"/>
        </w:rPr>
      </w:pPr>
    </w:p>
    <w:p w14:paraId="0093BC16" w14:textId="77777777" w:rsidR="007121A4" w:rsidRPr="00A670C3" w:rsidRDefault="007121A4" w:rsidP="007121A4">
      <w:pPr>
        <w:widowControl w:val="0"/>
        <w:autoSpaceDE w:val="0"/>
        <w:autoSpaceDN w:val="0"/>
        <w:adjustRightInd w:val="0"/>
        <w:spacing w:after="0" w:line="240" w:lineRule="auto"/>
        <w:ind w:left="119" w:right="113"/>
        <w:jc w:val="both"/>
        <w:outlineLvl w:val="0"/>
        <w:rPr>
          <w:rFonts w:ascii="Times New Roman" w:hAnsi="Times New Roman"/>
          <w:sz w:val="24"/>
          <w:szCs w:val="24"/>
        </w:rPr>
      </w:pPr>
      <w:r w:rsidRPr="00A670C3">
        <w:rPr>
          <w:rFonts w:ascii="Times New Roman" w:hAnsi="Times New Roman"/>
          <w:sz w:val="24"/>
          <w:szCs w:val="24"/>
        </w:rPr>
        <w:t>1.1 General description of site location and plant area, ash disposal area</w:t>
      </w:r>
      <w:r>
        <w:rPr>
          <w:rFonts w:ascii="Times New Roman" w:eastAsia="MS Gothic" w:hAnsi="Times New Roman"/>
          <w:sz w:val="24"/>
          <w:szCs w:val="24"/>
        </w:rPr>
        <w:t xml:space="preserve">, </w:t>
      </w:r>
      <w:r w:rsidRPr="00A670C3">
        <w:rPr>
          <w:rFonts w:ascii="Times New Roman" w:hAnsi="Times New Roman"/>
          <w:sz w:val="24"/>
          <w:szCs w:val="24"/>
        </w:rPr>
        <w:t>water intake etc.</w:t>
      </w:r>
    </w:p>
    <w:p w14:paraId="3EA34B05" w14:textId="77777777" w:rsidR="007121A4" w:rsidRPr="00A670C3" w:rsidRDefault="007121A4" w:rsidP="007121A4">
      <w:pPr>
        <w:widowControl w:val="0"/>
        <w:numPr>
          <w:ilvl w:val="1"/>
          <w:numId w:val="13"/>
        </w:numPr>
        <w:autoSpaceDE w:val="0"/>
        <w:autoSpaceDN w:val="0"/>
        <w:adjustRightInd w:val="0"/>
        <w:spacing w:after="0" w:line="240" w:lineRule="auto"/>
        <w:ind w:right="113"/>
        <w:jc w:val="both"/>
        <w:rPr>
          <w:rFonts w:ascii="Times New Roman" w:hAnsi="Times New Roman"/>
          <w:sz w:val="24"/>
          <w:szCs w:val="24"/>
        </w:rPr>
      </w:pPr>
      <w:r w:rsidRPr="00A670C3">
        <w:rPr>
          <w:rFonts w:ascii="Times New Roman" w:hAnsi="Times New Roman"/>
          <w:sz w:val="24"/>
          <w:szCs w:val="24"/>
        </w:rPr>
        <w:t>The topographic map with 1:1000 or 1:2000 scales used for general layout drawings.</w:t>
      </w:r>
    </w:p>
    <w:p w14:paraId="1981CD0C" w14:textId="77777777" w:rsidR="007121A4" w:rsidRPr="00A670C3" w:rsidRDefault="007121A4" w:rsidP="007121A4">
      <w:pPr>
        <w:pStyle w:val="a8"/>
        <w:numPr>
          <w:ilvl w:val="1"/>
          <w:numId w:val="13"/>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The topographic map of ash disposal area and water intake.</w:t>
      </w:r>
    </w:p>
    <w:p w14:paraId="23A3F637" w14:textId="77777777" w:rsidR="007121A4" w:rsidRPr="00A670C3" w:rsidRDefault="007121A4" w:rsidP="007121A4">
      <w:pPr>
        <w:pStyle w:val="a8"/>
        <w:autoSpaceDE w:val="0"/>
        <w:autoSpaceDN w:val="0"/>
        <w:adjustRightInd w:val="0"/>
        <w:spacing w:line="240" w:lineRule="auto"/>
        <w:ind w:left="479" w:right="113"/>
        <w:jc w:val="both"/>
        <w:rPr>
          <w:rFonts w:ascii="Times New Roman" w:hAnsi="Times New Roman"/>
          <w:sz w:val="24"/>
          <w:szCs w:val="24"/>
          <w:lang w:val="en-US"/>
        </w:rPr>
      </w:pPr>
    </w:p>
    <w:p w14:paraId="64295FF0" w14:textId="77777777" w:rsidR="007121A4" w:rsidRPr="00A670C3" w:rsidRDefault="007121A4" w:rsidP="007121A4">
      <w:pPr>
        <w:pStyle w:val="a8"/>
        <w:numPr>
          <w:ilvl w:val="0"/>
          <w:numId w:val="13"/>
        </w:numPr>
        <w:autoSpaceDE w:val="0"/>
        <w:autoSpaceDN w:val="0"/>
        <w:adjustRightInd w:val="0"/>
        <w:spacing w:after="200" w:line="240" w:lineRule="auto"/>
        <w:ind w:left="142" w:right="113"/>
        <w:jc w:val="both"/>
        <w:rPr>
          <w:rFonts w:ascii="Times New Roman" w:hAnsi="Times New Roman"/>
          <w:sz w:val="24"/>
          <w:szCs w:val="24"/>
          <w:lang w:val="en-US"/>
        </w:rPr>
      </w:pPr>
      <w:proofErr w:type="spellStart"/>
      <w:r w:rsidRPr="00A670C3">
        <w:rPr>
          <w:rFonts w:ascii="Times New Roman" w:hAnsi="Times New Roman"/>
          <w:b/>
          <w:bCs/>
          <w:sz w:val="24"/>
          <w:szCs w:val="24"/>
        </w:rPr>
        <w:t>Access</w:t>
      </w:r>
      <w:proofErr w:type="spellEnd"/>
      <w:r w:rsidRPr="00A670C3">
        <w:rPr>
          <w:rFonts w:ascii="Times New Roman" w:hAnsi="Times New Roman"/>
          <w:b/>
          <w:bCs/>
          <w:sz w:val="24"/>
          <w:szCs w:val="24"/>
        </w:rPr>
        <w:t xml:space="preserve"> </w:t>
      </w:r>
      <w:proofErr w:type="spellStart"/>
      <w:r w:rsidRPr="00A670C3">
        <w:rPr>
          <w:rFonts w:ascii="Times New Roman" w:hAnsi="Times New Roman"/>
          <w:b/>
          <w:bCs/>
          <w:sz w:val="24"/>
          <w:szCs w:val="24"/>
        </w:rPr>
        <w:t>to</w:t>
      </w:r>
      <w:proofErr w:type="spellEnd"/>
      <w:r w:rsidRPr="00A670C3">
        <w:rPr>
          <w:rFonts w:ascii="Times New Roman" w:hAnsi="Times New Roman"/>
          <w:b/>
          <w:bCs/>
          <w:sz w:val="24"/>
          <w:szCs w:val="24"/>
        </w:rPr>
        <w:t xml:space="preserve"> </w:t>
      </w:r>
      <w:proofErr w:type="spellStart"/>
      <w:r w:rsidRPr="00A670C3">
        <w:rPr>
          <w:rFonts w:ascii="Times New Roman" w:hAnsi="Times New Roman"/>
          <w:b/>
          <w:bCs/>
          <w:sz w:val="24"/>
          <w:szCs w:val="24"/>
        </w:rPr>
        <w:t>Site</w:t>
      </w:r>
      <w:proofErr w:type="spellEnd"/>
      <w:r w:rsidRPr="00A670C3">
        <w:rPr>
          <w:rFonts w:ascii="Times New Roman" w:hAnsi="Times New Roman"/>
          <w:b/>
          <w:bCs/>
          <w:sz w:val="24"/>
          <w:szCs w:val="24"/>
        </w:rPr>
        <w:t xml:space="preserve"> </w:t>
      </w:r>
    </w:p>
    <w:p w14:paraId="225270BA" w14:textId="77777777" w:rsidR="007121A4" w:rsidRPr="00A670C3" w:rsidRDefault="007121A4" w:rsidP="007121A4">
      <w:pPr>
        <w:autoSpaceDE w:val="0"/>
        <w:autoSpaceDN w:val="0"/>
        <w:adjustRightInd w:val="0"/>
        <w:spacing w:after="0" w:line="240" w:lineRule="auto"/>
        <w:ind w:left="119" w:right="113"/>
        <w:jc w:val="both"/>
        <w:rPr>
          <w:rFonts w:ascii="Times New Roman" w:hAnsi="Times New Roman"/>
          <w:sz w:val="24"/>
          <w:szCs w:val="24"/>
        </w:rPr>
      </w:pPr>
      <w:r w:rsidRPr="00A670C3">
        <w:rPr>
          <w:rFonts w:ascii="Times New Roman" w:hAnsi="Times New Roman"/>
          <w:sz w:val="24"/>
          <w:szCs w:val="24"/>
        </w:rPr>
        <w:t>2.1 The fuel and limestone transportation ways which need to be specified by drawings or descriptions (if it’s transported by trucks, the loading capacity of the truck and the access load condition should be submitted).</w:t>
      </w:r>
    </w:p>
    <w:p w14:paraId="4FBB50AF" w14:textId="0D0F188A" w:rsidR="007121A4" w:rsidRPr="00A670C3" w:rsidRDefault="007121A4" w:rsidP="007121A4">
      <w:pPr>
        <w:widowControl w:val="0"/>
        <w:numPr>
          <w:ilvl w:val="1"/>
          <w:numId w:val="13"/>
        </w:numPr>
        <w:autoSpaceDE w:val="0"/>
        <w:autoSpaceDN w:val="0"/>
        <w:adjustRightInd w:val="0"/>
        <w:spacing w:after="0" w:line="240" w:lineRule="auto"/>
        <w:ind w:right="113"/>
        <w:jc w:val="both"/>
        <w:rPr>
          <w:rFonts w:ascii="Times New Roman" w:hAnsi="Times New Roman"/>
          <w:sz w:val="24"/>
          <w:szCs w:val="24"/>
        </w:rPr>
      </w:pPr>
      <w:r w:rsidRPr="00A670C3">
        <w:rPr>
          <w:rFonts w:ascii="Times New Roman" w:hAnsi="Times New Roman"/>
          <w:sz w:val="24"/>
          <w:szCs w:val="24"/>
        </w:rPr>
        <w:t>The oversize equipment transportation ways which need to be specified by drawings or descriptions.</w:t>
      </w:r>
    </w:p>
    <w:p w14:paraId="60131D7E" w14:textId="77777777" w:rsidR="007121A4" w:rsidRPr="00A670C3" w:rsidRDefault="007121A4" w:rsidP="007121A4">
      <w:pPr>
        <w:pStyle w:val="a8"/>
        <w:numPr>
          <w:ilvl w:val="1"/>
          <w:numId w:val="13"/>
        </w:numPr>
        <w:autoSpaceDE w:val="0"/>
        <w:autoSpaceDN w:val="0"/>
        <w:adjustRightInd w:val="0"/>
        <w:spacing w:after="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The existing transportation conditions round the proposed site including road, railway, airport, river ways. </w:t>
      </w:r>
    </w:p>
    <w:p w14:paraId="585F5565" w14:textId="77777777" w:rsidR="007121A4" w:rsidRPr="00A670C3" w:rsidRDefault="007121A4" w:rsidP="007121A4">
      <w:pPr>
        <w:pStyle w:val="a8"/>
        <w:autoSpaceDE w:val="0"/>
        <w:autoSpaceDN w:val="0"/>
        <w:adjustRightInd w:val="0"/>
        <w:spacing w:after="0" w:line="240" w:lineRule="auto"/>
        <w:ind w:left="479" w:right="113"/>
        <w:jc w:val="both"/>
        <w:rPr>
          <w:rFonts w:ascii="Times New Roman" w:hAnsi="Times New Roman"/>
          <w:sz w:val="24"/>
          <w:szCs w:val="24"/>
          <w:lang w:val="en-US"/>
        </w:rPr>
      </w:pPr>
    </w:p>
    <w:p w14:paraId="5C5BEFBD" w14:textId="77777777" w:rsidR="007121A4" w:rsidRDefault="007121A4" w:rsidP="007121A4">
      <w:pPr>
        <w:widowControl w:val="0"/>
        <w:numPr>
          <w:ilvl w:val="0"/>
          <w:numId w:val="13"/>
        </w:numPr>
        <w:autoSpaceDE w:val="0"/>
        <w:autoSpaceDN w:val="0"/>
        <w:adjustRightInd w:val="0"/>
        <w:spacing w:after="0" w:line="240" w:lineRule="auto"/>
        <w:ind w:left="142" w:right="-20"/>
        <w:jc w:val="both"/>
        <w:outlineLvl w:val="0"/>
        <w:rPr>
          <w:rFonts w:ascii="Times New Roman" w:hAnsi="Times New Roman"/>
          <w:b/>
          <w:bCs/>
          <w:sz w:val="24"/>
          <w:szCs w:val="24"/>
        </w:rPr>
      </w:pPr>
      <w:r w:rsidRPr="00A670C3">
        <w:rPr>
          <w:rFonts w:ascii="Times New Roman" w:hAnsi="Times New Roman"/>
          <w:b/>
          <w:bCs/>
          <w:sz w:val="24"/>
          <w:szCs w:val="24"/>
        </w:rPr>
        <w:t xml:space="preserve">Site Conditions  </w:t>
      </w:r>
    </w:p>
    <w:p w14:paraId="4E08FCA7" w14:textId="77777777" w:rsidR="007121A4" w:rsidRPr="00A670C3" w:rsidRDefault="007121A4" w:rsidP="007121A4">
      <w:pPr>
        <w:widowControl w:val="0"/>
        <w:autoSpaceDE w:val="0"/>
        <w:autoSpaceDN w:val="0"/>
        <w:adjustRightInd w:val="0"/>
        <w:spacing w:after="0" w:line="240" w:lineRule="auto"/>
        <w:ind w:left="142" w:right="-20"/>
        <w:jc w:val="both"/>
        <w:outlineLvl w:val="0"/>
        <w:rPr>
          <w:rFonts w:ascii="Times New Roman" w:hAnsi="Times New Roman"/>
          <w:b/>
          <w:bCs/>
          <w:sz w:val="24"/>
          <w:szCs w:val="24"/>
        </w:rPr>
      </w:pPr>
    </w:p>
    <w:p w14:paraId="49D16816" w14:textId="77777777" w:rsidR="007121A4" w:rsidRPr="00A670C3" w:rsidRDefault="007121A4" w:rsidP="007121A4">
      <w:pPr>
        <w:autoSpaceDE w:val="0"/>
        <w:autoSpaceDN w:val="0"/>
        <w:adjustRightInd w:val="0"/>
        <w:spacing w:after="0" w:line="240" w:lineRule="auto"/>
        <w:ind w:left="119" w:right="113"/>
        <w:jc w:val="both"/>
        <w:rPr>
          <w:rFonts w:ascii="Times New Roman" w:hAnsi="Times New Roman"/>
          <w:sz w:val="24"/>
          <w:szCs w:val="24"/>
        </w:rPr>
      </w:pPr>
      <w:r w:rsidRPr="00A670C3">
        <w:rPr>
          <w:rFonts w:ascii="Times New Roman" w:hAnsi="Times New Roman"/>
          <w:sz w:val="24"/>
          <w:szCs w:val="24"/>
        </w:rPr>
        <w:t xml:space="preserve">3.1 </w:t>
      </w:r>
      <w:bookmarkStart w:id="1" w:name="_Toc233194516"/>
      <w:r w:rsidRPr="00A670C3">
        <w:rPr>
          <w:rFonts w:ascii="Times New Roman" w:hAnsi="Times New Roman"/>
          <w:sz w:val="24"/>
          <w:szCs w:val="24"/>
        </w:rPr>
        <w:t xml:space="preserve">Topographical condition </w:t>
      </w:r>
      <w:bookmarkEnd w:id="1"/>
      <w:r w:rsidRPr="00A670C3">
        <w:rPr>
          <w:rFonts w:ascii="Times New Roman" w:hAnsi="Times New Roman"/>
          <w:sz w:val="24"/>
          <w:szCs w:val="24"/>
        </w:rPr>
        <w:t>and elevation.</w:t>
      </w:r>
    </w:p>
    <w:p w14:paraId="0192F088" w14:textId="77777777" w:rsidR="007121A4" w:rsidRPr="00A670C3" w:rsidRDefault="007121A4" w:rsidP="007121A4">
      <w:pPr>
        <w:widowControl w:val="0"/>
        <w:numPr>
          <w:ilvl w:val="1"/>
          <w:numId w:val="13"/>
        </w:numPr>
        <w:autoSpaceDE w:val="0"/>
        <w:autoSpaceDN w:val="0"/>
        <w:adjustRightInd w:val="0"/>
        <w:spacing w:after="0" w:line="240" w:lineRule="auto"/>
        <w:ind w:right="113"/>
        <w:jc w:val="both"/>
        <w:rPr>
          <w:rFonts w:ascii="Times New Roman" w:hAnsi="Times New Roman"/>
          <w:sz w:val="24"/>
          <w:szCs w:val="24"/>
        </w:rPr>
      </w:pPr>
      <w:r w:rsidRPr="00A670C3">
        <w:rPr>
          <w:rFonts w:ascii="Times New Roman" w:hAnsi="Times New Roman"/>
          <w:sz w:val="24"/>
          <w:szCs w:val="24"/>
        </w:rPr>
        <w:t>Geological conditions, Soil physic-mechanical features.</w:t>
      </w:r>
    </w:p>
    <w:p w14:paraId="7D225164" w14:textId="77777777" w:rsidR="007121A4" w:rsidRPr="00A670C3" w:rsidRDefault="007121A4" w:rsidP="007121A4">
      <w:pPr>
        <w:pStyle w:val="a8"/>
        <w:numPr>
          <w:ilvl w:val="1"/>
          <w:numId w:val="13"/>
        </w:numPr>
        <w:autoSpaceDE w:val="0"/>
        <w:autoSpaceDN w:val="0"/>
        <w:adjustRightInd w:val="0"/>
        <w:spacing w:after="0" w:line="240" w:lineRule="auto"/>
        <w:ind w:right="113"/>
        <w:jc w:val="both"/>
        <w:rPr>
          <w:rFonts w:ascii="Times New Roman" w:hAnsi="Times New Roman"/>
          <w:sz w:val="24"/>
          <w:szCs w:val="24"/>
        </w:rPr>
      </w:pPr>
      <w:r w:rsidRPr="00A670C3">
        <w:rPr>
          <w:rFonts w:ascii="Times New Roman" w:hAnsi="Times New Roman"/>
          <w:sz w:val="24"/>
          <w:szCs w:val="24"/>
          <w:lang w:val="en-US"/>
        </w:rPr>
        <w:t>Seismology.</w:t>
      </w:r>
    </w:p>
    <w:p w14:paraId="28996E2E" w14:textId="77777777" w:rsidR="007121A4" w:rsidRPr="00A670C3" w:rsidRDefault="007121A4" w:rsidP="007121A4">
      <w:pPr>
        <w:pStyle w:val="a8"/>
        <w:autoSpaceDE w:val="0"/>
        <w:autoSpaceDN w:val="0"/>
        <w:adjustRightInd w:val="0"/>
        <w:spacing w:after="0" w:line="240" w:lineRule="auto"/>
        <w:ind w:left="479" w:right="113"/>
        <w:jc w:val="both"/>
        <w:rPr>
          <w:rFonts w:ascii="Times New Roman" w:hAnsi="Times New Roman"/>
          <w:sz w:val="24"/>
          <w:szCs w:val="24"/>
        </w:rPr>
      </w:pPr>
    </w:p>
    <w:p w14:paraId="21249BAD" w14:textId="77777777" w:rsidR="007121A4" w:rsidRDefault="007121A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rPr>
      </w:pPr>
      <w:r w:rsidRPr="00A670C3">
        <w:rPr>
          <w:rFonts w:ascii="Times New Roman" w:hAnsi="Times New Roman"/>
          <w:b/>
          <w:bCs/>
          <w:sz w:val="24"/>
          <w:szCs w:val="24"/>
        </w:rPr>
        <w:t>General Climate C</w:t>
      </w:r>
      <w:r w:rsidRPr="00A670C3">
        <w:rPr>
          <w:rFonts w:ascii="Times New Roman" w:hAnsi="Times New Roman"/>
          <w:b/>
          <w:bCs/>
          <w:spacing w:val="-1"/>
          <w:sz w:val="24"/>
          <w:szCs w:val="24"/>
        </w:rPr>
        <w:t>o</w:t>
      </w:r>
      <w:r w:rsidRPr="00A670C3">
        <w:rPr>
          <w:rFonts w:ascii="Times New Roman" w:hAnsi="Times New Roman"/>
          <w:b/>
          <w:bCs/>
          <w:sz w:val="24"/>
          <w:szCs w:val="24"/>
        </w:rPr>
        <w:t xml:space="preserve">nditions </w:t>
      </w:r>
    </w:p>
    <w:p w14:paraId="147501D5" w14:textId="77777777" w:rsidR="007121A4" w:rsidRPr="00A670C3" w:rsidRDefault="007121A4" w:rsidP="007121A4">
      <w:pPr>
        <w:widowControl w:val="0"/>
        <w:autoSpaceDE w:val="0"/>
        <w:autoSpaceDN w:val="0"/>
        <w:adjustRightInd w:val="0"/>
        <w:spacing w:after="0" w:line="240" w:lineRule="auto"/>
        <w:ind w:left="477" w:right="-20"/>
        <w:jc w:val="both"/>
        <w:outlineLvl w:val="0"/>
        <w:rPr>
          <w:rFonts w:ascii="Times New Roman" w:hAnsi="Times New Roman"/>
          <w:b/>
          <w:bCs/>
          <w:sz w:val="24"/>
          <w:szCs w:val="24"/>
        </w:rPr>
      </w:pPr>
    </w:p>
    <w:p w14:paraId="67D414E1" w14:textId="77777777" w:rsidR="007121A4" w:rsidRPr="00A670C3" w:rsidRDefault="007121A4" w:rsidP="007121A4">
      <w:pPr>
        <w:autoSpaceDE w:val="0"/>
        <w:autoSpaceDN w:val="0"/>
        <w:adjustRightInd w:val="0"/>
        <w:spacing w:after="0" w:line="240" w:lineRule="auto"/>
        <w:ind w:left="479" w:right="113"/>
        <w:jc w:val="both"/>
        <w:rPr>
          <w:rFonts w:ascii="Times New Roman" w:hAnsi="Times New Roman"/>
          <w:sz w:val="24"/>
          <w:szCs w:val="24"/>
        </w:rPr>
      </w:pPr>
      <w:r w:rsidRPr="00A670C3">
        <w:rPr>
          <w:rFonts w:ascii="Times New Roman" w:hAnsi="Times New Roman"/>
          <w:sz w:val="24"/>
          <w:szCs w:val="24"/>
        </w:rPr>
        <w:t xml:space="preserve">The ambient climatic conditions are as follows: </w:t>
      </w:r>
    </w:p>
    <w:p w14:paraId="4E31E709" w14:textId="77777777" w:rsidR="007121A4" w:rsidRPr="00A670C3" w:rsidRDefault="007121A4" w:rsidP="007121A4">
      <w:pPr>
        <w:pStyle w:val="a8"/>
        <w:numPr>
          <w:ilvl w:val="0"/>
          <w:numId w:val="14"/>
        </w:numPr>
        <w:autoSpaceDE w:val="0"/>
        <w:autoSpaceDN w:val="0"/>
        <w:adjustRightInd w:val="0"/>
        <w:spacing w:after="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Barometric pressure, mbar:</w:t>
      </w:r>
    </w:p>
    <w:p w14:paraId="6B79224D"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Mean: </w:t>
      </w:r>
    </w:p>
    <w:p w14:paraId="2125E29B"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Maximum: </w:t>
      </w:r>
    </w:p>
    <w:p w14:paraId="457306E3"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Minimum:   </w:t>
      </w:r>
    </w:p>
    <w:p w14:paraId="68DBFD3E" w14:textId="77777777" w:rsidR="007121A4" w:rsidRPr="00A670C3"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Ambient temperature, ºC: Mean (yearly): </w:t>
      </w:r>
    </w:p>
    <w:p w14:paraId="5A8F1800"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Maximum: </w:t>
      </w:r>
    </w:p>
    <w:p w14:paraId="3E98A818"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Minimum:</w:t>
      </w:r>
    </w:p>
    <w:p w14:paraId="0175705F"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Relative humidity, %: </w:t>
      </w:r>
    </w:p>
    <w:p w14:paraId="1164A336"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Mean (yearly): </w:t>
      </w:r>
    </w:p>
    <w:p w14:paraId="5CD61905" w14:textId="77777777" w:rsidR="007121A4"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Maximum: </w:t>
      </w:r>
    </w:p>
    <w:p w14:paraId="1C8AC852" w14:textId="77777777" w:rsidR="007121A4" w:rsidRPr="00023BC4"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023BC4">
        <w:rPr>
          <w:rFonts w:ascii="Times New Roman" w:hAnsi="Times New Roman"/>
          <w:sz w:val="24"/>
          <w:szCs w:val="24"/>
        </w:rPr>
        <w:t xml:space="preserve"> </w:t>
      </w:r>
      <w:r w:rsidRPr="00023BC4">
        <w:rPr>
          <w:rFonts w:ascii="Times New Roman" w:hAnsi="Times New Roman"/>
          <w:sz w:val="24"/>
          <w:szCs w:val="24"/>
          <w:lang w:val="en-US"/>
        </w:rPr>
        <w:t xml:space="preserve">Minimum:  </w:t>
      </w:r>
    </w:p>
    <w:p w14:paraId="1333B860" w14:textId="77777777" w:rsidR="007121A4" w:rsidRPr="00A670C3" w:rsidRDefault="007121A4" w:rsidP="007121A4">
      <w:pPr>
        <w:pStyle w:val="a8"/>
        <w:numPr>
          <w:ilvl w:val="0"/>
          <w:numId w:val="14"/>
        </w:numPr>
        <w:autoSpaceDE w:val="0"/>
        <w:autoSpaceDN w:val="0"/>
        <w:adjustRightInd w:val="0"/>
        <w:spacing w:after="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Wind speed, m/s:</w:t>
      </w:r>
      <w:r w:rsidRPr="00A670C3">
        <w:rPr>
          <w:rFonts w:ascii="Times New Roman" w:hAnsi="Times New Roman"/>
          <w:noProof/>
          <w:sz w:val="28"/>
          <w:lang w:eastAsia="ru-RU"/>
        </w:rPr>
        <w:t xml:space="preserve"> </w:t>
      </w:r>
    </w:p>
    <w:p w14:paraId="4234F266" w14:textId="77777777" w:rsidR="007121A4" w:rsidRPr="00A670C3" w:rsidRDefault="007121A4" w:rsidP="007121A4">
      <w:pPr>
        <w:pStyle w:val="a8"/>
        <w:numPr>
          <w:ilvl w:val="0"/>
          <w:numId w:val="15"/>
        </w:numPr>
        <w:autoSpaceDE w:val="0"/>
        <w:autoSpaceDN w:val="0"/>
        <w:adjustRightInd w:val="0"/>
        <w:spacing w:after="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Mean (yearly): </w:t>
      </w:r>
    </w:p>
    <w:p w14:paraId="0443FD63"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Maximum: </w:t>
      </w:r>
    </w:p>
    <w:p w14:paraId="3F5C79A2"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Maximum wind direction: </w:t>
      </w:r>
    </w:p>
    <w:p w14:paraId="59B31E4E"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Main wind direction:</w:t>
      </w:r>
    </w:p>
    <w:p w14:paraId="479E8A1A" w14:textId="77777777" w:rsidR="007121A4" w:rsidRPr="00A670C3"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lastRenderedPageBreak/>
        <w:t>Rainfall, mm:</w:t>
      </w:r>
    </w:p>
    <w:p w14:paraId="2824D346"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Mean total (yearly): </w:t>
      </w:r>
    </w:p>
    <w:p w14:paraId="27C9F761"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Maximum (daily): </w:t>
      </w:r>
    </w:p>
    <w:p w14:paraId="0A23FAA4" w14:textId="77777777" w:rsidR="007121A4" w:rsidRPr="00A670C3" w:rsidRDefault="007121A4"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Highest mean total (monthly):   </w:t>
      </w:r>
    </w:p>
    <w:p w14:paraId="2153141C" w14:textId="77777777" w:rsidR="007121A4" w:rsidRPr="00A670C3"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Total number of snowfall days (yearly): </w:t>
      </w:r>
    </w:p>
    <w:p w14:paraId="0B37484C" w14:textId="77777777" w:rsidR="007121A4" w:rsidRPr="00A670C3"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Maximum snow thickness (cm)</w:t>
      </w:r>
      <w:r w:rsidRPr="00A670C3">
        <w:rPr>
          <w:rFonts w:ascii="Times New Roman" w:hAnsi="Times New Roman"/>
          <w:sz w:val="24"/>
          <w:szCs w:val="24"/>
          <w:lang w:val="en-US"/>
        </w:rPr>
        <w:tab/>
        <w:t xml:space="preserve">: </w:t>
      </w:r>
    </w:p>
    <w:p w14:paraId="62DD4215" w14:textId="77777777" w:rsidR="007121A4" w:rsidRPr="00A670C3"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Total number of days with hail (yearly): </w:t>
      </w:r>
    </w:p>
    <w:p w14:paraId="5D3CFB7D" w14:textId="77777777" w:rsidR="007121A4" w:rsidRPr="00A670C3"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 xml:space="preserve">Total number of frosty days (yearly):  </w:t>
      </w:r>
    </w:p>
    <w:p w14:paraId="0788DEC7" w14:textId="77777777" w:rsidR="007121A4" w:rsidRPr="003D4342" w:rsidRDefault="007121A4"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en-US"/>
        </w:rPr>
      </w:pPr>
      <w:r w:rsidRPr="00A670C3">
        <w:rPr>
          <w:rFonts w:ascii="Times New Roman" w:hAnsi="Times New Roman"/>
          <w:sz w:val="24"/>
          <w:szCs w:val="24"/>
          <w:lang w:val="en-US"/>
        </w:rPr>
        <w:t>Total number of days with thunderstorm (yearly):</w:t>
      </w:r>
    </w:p>
    <w:p w14:paraId="28D72F24" w14:textId="77777777" w:rsidR="007121A4" w:rsidRPr="00A670C3" w:rsidRDefault="007121A4" w:rsidP="007121A4">
      <w:pPr>
        <w:pStyle w:val="a8"/>
        <w:autoSpaceDE w:val="0"/>
        <w:autoSpaceDN w:val="0"/>
        <w:adjustRightInd w:val="0"/>
        <w:spacing w:line="240" w:lineRule="auto"/>
        <w:ind w:left="1199" w:right="113"/>
        <w:jc w:val="both"/>
        <w:rPr>
          <w:rFonts w:ascii="Times New Roman" w:hAnsi="Times New Roman"/>
          <w:sz w:val="24"/>
          <w:szCs w:val="24"/>
          <w:lang w:val="en-US"/>
        </w:rPr>
      </w:pPr>
    </w:p>
    <w:p w14:paraId="6238506B" w14:textId="77777777" w:rsidR="007121A4" w:rsidRDefault="007121A4" w:rsidP="007121A4">
      <w:pPr>
        <w:widowControl w:val="0"/>
        <w:numPr>
          <w:ilvl w:val="0"/>
          <w:numId w:val="13"/>
        </w:numPr>
        <w:autoSpaceDE w:val="0"/>
        <w:autoSpaceDN w:val="0"/>
        <w:adjustRightInd w:val="0"/>
        <w:spacing w:after="0" w:line="240" w:lineRule="auto"/>
        <w:ind w:right="-20"/>
        <w:jc w:val="both"/>
        <w:rPr>
          <w:rFonts w:ascii="Times New Roman" w:hAnsi="Times New Roman"/>
          <w:b/>
          <w:bCs/>
          <w:sz w:val="24"/>
          <w:szCs w:val="24"/>
        </w:rPr>
      </w:pPr>
      <w:r w:rsidRPr="00A670C3">
        <w:rPr>
          <w:rFonts w:ascii="Times New Roman" w:hAnsi="Times New Roman"/>
          <w:b/>
          <w:bCs/>
          <w:sz w:val="24"/>
          <w:szCs w:val="24"/>
        </w:rPr>
        <w:t xml:space="preserve">Cooling Water Source Information </w:t>
      </w:r>
    </w:p>
    <w:p w14:paraId="2571F8A2" w14:textId="77777777" w:rsidR="007121A4" w:rsidRPr="00A670C3" w:rsidRDefault="007121A4" w:rsidP="007121A4">
      <w:pPr>
        <w:widowControl w:val="0"/>
        <w:autoSpaceDE w:val="0"/>
        <w:autoSpaceDN w:val="0"/>
        <w:adjustRightInd w:val="0"/>
        <w:spacing w:after="0" w:line="240" w:lineRule="auto"/>
        <w:ind w:left="477" w:right="-20"/>
        <w:jc w:val="both"/>
        <w:rPr>
          <w:rFonts w:ascii="Times New Roman" w:hAnsi="Times New Roman"/>
          <w:b/>
          <w:bCs/>
          <w:sz w:val="24"/>
          <w:szCs w:val="24"/>
        </w:rPr>
      </w:pPr>
    </w:p>
    <w:p w14:paraId="205C1793" w14:textId="77777777" w:rsidR="007121A4" w:rsidRPr="00A670C3" w:rsidRDefault="007121A4" w:rsidP="007121A4">
      <w:pPr>
        <w:autoSpaceDE w:val="0"/>
        <w:autoSpaceDN w:val="0"/>
        <w:adjustRightInd w:val="0"/>
        <w:spacing w:after="0" w:line="240" w:lineRule="auto"/>
        <w:ind w:left="119" w:right="113"/>
        <w:jc w:val="both"/>
        <w:outlineLvl w:val="0"/>
        <w:rPr>
          <w:rFonts w:ascii="Times New Roman" w:hAnsi="Times New Roman"/>
          <w:sz w:val="24"/>
          <w:szCs w:val="24"/>
        </w:rPr>
      </w:pPr>
      <w:r w:rsidRPr="00A670C3">
        <w:rPr>
          <w:rFonts w:ascii="Times New Roman" w:hAnsi="Times New Roman"/>
          <w:sz w:val="24"/>
          <w:szCs w:val="24"/>
        </w:rPr>
        <w:t>5.1 What kind of cooling water source will be used for the power plant, river (lake) or underground water?</w:t>
      </w:r>
    </w:p>
    <w:p w14:paraId="08012923" w14:textId="77777777" w:rsidR="007121A4" w:rsidRPr="00A670C3" w:rsidRDefault="007121A4"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rPr>
      </w:pPr>
      <w:r w:rsidRPr="00A670C3">
        <w:rPr>
          <w:rFonts w:ascii="Times New Roman" w:hAnsi="Times New Roman"/>
          <w:sz w:val="24"/>
          <w:szCs w:val="24"/>
        </w:rPr>
        <w:t>The highest water level or flood level, the average and the lowest water lever.</w:t>
      </w:r>
    </w:p>
    <w:p w14:paraId="2F93E92D" w14:textId="77777777" w:rsidR="007121A4" w:rsidRPr="00A670C3" w:rsidRDefault="007121A4"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rPr>
      </w:pPr>
      <w:r w:rsidRPr="00A670C3">
        <w:rPr>
          <w:rFonts w:ascii="Times New Roman" w:hAnsi="Times New Roman"/>
          <w:sz w:val="24"/>
          <w:szCs w:val="24"/>
        </w:rPr>
        <w:t>The minimum water flow in whole year. The average and min. flow.</w:t>
      </w:r>
    </w:p>
    <w:p w14:paraId="5865256F" w14:textId="77777777" w:rsidR="007121A4" w:rsidRPr="00A670C3" w:rsidRDefault="007121A4"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rPr>
      </w:pPr>
      <w:bookmarkStart w:id="2" w:name="OLE_LINK3"/>
      <w:r w:rsidRPr="00A670C3">
        <w:rPr>
          <w:rFonts w:ascii="Times New Roman" w:hAnsi="Times New Roman"/>
          <w:sz w:val="24"/>
          <w:szCs w:val="24"/>
        </w:rPr>
        <w:t>The maximum, average and minimum water temperature.</w:t>
      </w:r>
      <w:bookmarkEnd w:id="2"/>
    </w:p>
    <w:p w14:paraId="3B59F51B" w14:textId="77777777" w:rsidR="007121A4" w:rsidRPr="00A670C3" w:rsidRDefault="007121A4"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rPr>
      </w:pPr>
      <w:r w:rsidRPr="00A670C3">
        <w:rPr>
          <w:rFonts w:ascii="Times New Roman" w:hAnsi="Times New Roman"/>
          <w:sz w:val="24"/>
          <w:szCs w:val="24"/>
        </w:rPr>
        <w:t>If the underground water will be the cooling water source, please provide the quantity and quality of underground water.</w:t>
      </w:r>
    </w:p>
    <w:p w14:paraId="051CE83A" w14:textId="77777777" w:rsidR="007121A4" w:rsidRPr="00A670C3" w:rsidRDefault="007121A4" w:rsidP="007121A4">
      <w:pPr>
        <w:widowControl w:val="0"/>
        <w:autoSpaceDE w:val="0"/>
        <w:autoSpaceDN w:val="0"/>
        <w:adjustRightInd w:val="0"/>
        <w:spacing w:after="0" w:line="240" w:lineRule="auto"/>
        <w:ind w:left="479" w:right="113"/>
        <w:jc w:val="both"/>
        <w:outlineLvl w:val="0"/>
        <w:rPr>
          <w:rFonts w:ascii="Times New Roman" w:hAnsi="Times New Roman"/>
          <w:sz w:val="24"/>
          <w:szCs w:val="24"/>
        </w:rPr>
      </w:pPr>
    </w:p>
    <w:p w14:paraId="41059D43" w14:textId="77777777" w:rsidR="007121A4" w:rsidRDefault="007121A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rPr>
      </w:pPr>
      <w:r w:rsidRPr="00A670C3">
        <w:rPr>
          <w:rFonts w:ascii="Times New Roman" w:hAnsi="Times New Roman"/>
          <w:b/>
          <w:bCs/>
          <w:sz w:val="24"/>
          <w:szCs w:val="24"/>
        </w:rPr>
        <w:t xml:space="preserve">Water Conditions </w:t>
      </w:r>
    </w:p>
    <w:p w14:paraId="0F6EE2EB" w14:textId="77777777" w:rsidR="007121A4" w:rsidRPr="00A670C3" w:rsidRDefault="007121A4" w:rsidP="007121A4">
      <w:pPr>
        <w:widowControl w:val="0"/>
        <w:autoSpaceDE w:val="0"/>
        <w:autoSpaceDN w:val="0"/>
        <w:adjustRightInd w:val="0"/>
        <w:spacing w:after="0" w:line="240" w:lineRule="auto"/>
        <w:ind w:left="477" w:right="-20"/>
        <w:jc w:val="both"/>
        <w:outlineLvl w:val="0"/>
        <w:rPr>
          <w:rFonts w:ascii="Times New Roman" w:hAnsi="Times New Roman"/>
          <w:b/>
          <w:bCs/>
          <w:sz w:val="24"/>
          <w:szCs w:val="24"/>
        </w:rPr>
      </w:pPr>
    </w:p>
    <w:p w14:paraId="2C04011A" w14:textId="77777777" w:rsidR="007121A4" w:rsidRPr="00A670C3" w:rsidRDefault="007121A4" w:rsidP="007121A4">
      <w:pPr>
        <w:autoSpaceDE w:val="0"/>
        <w:autoSpaceDN w:val="0"/>
        <w:adjustRightInd w:val="0"/>
        <w:spacing w:line="240" w:lineRule="auto"/>
        <w:ind w:left="119" w:right="113"/>
        <w:jc w:val="both"/>
        <w:rPr>
          <w:rFonts w:ascii="Times New Roman" w:hAnsi="Times New Roman"/>
          <w:sz w:val="24"/>
          <w:szCs w:val="24"/>
        </w:rPr>
      </w:pPr>
      <w:r w:rsidRPr="00A670C3">
        <w:rPr>
          <w:rFonts w:ascii="Times New Roman" w:hAnsi="Times New Roman"/>
          <w:sz w:val="24"/>
          <w:szCs w:val="24"/>
        </w:rPr>
        <w:t xml:space="preserve">Please provide the </w:t>
      </w:r>
      <w:r>
        <w:rPr>
          <w:rFonts w:ascii="Times New Roman" w:hAnsi="Times New Roman"/>
          <w:sz w:val="24"/>
          <w:szCs w:val="24"/>
        </w:rPr>
        <w:t xml:space="preserve">information on the </w:t>
      </w:r>
      <w:r w:rsidRPr="00A670C3">
        <w:rPr>
          <w:rFonts w:ascii="Times New Roman" w:hAnsi="Times New Roman"/>
          <w:sz w:val="24"/>
          <w:szCs w:val="24"/>
        </w:rPr>
        <w:t>preliminary water qua</w:t>
      </w:r>
      <w:r>
        <w:rPr>
          <w:rFonts w:ascii="Times New Roman" w:hAnsi="Times New Roman"/>
          <w:sz w:val="24"/>
          <w:szCs w:val="24"/>
        </w:rPr>
        <w:t>lity for the power plant, referring to the following yellow high</w:t>
      </w:r>
      <w:r w:rsidRPr="00A670C3">
        <w:rPr>
          <w:rFonts w:ascii="Times New Roman" w:hAnsi="Times New Roman"/>
          <w:sz w:val="24"/>
          <w:szCs w:val="24"/>
        </w:rPr>
        <w:t>light</w:t>
      </w:r>
      <w:r>
        <w:rPr>
          <w:rFonts w:ascii="Times New Roman" w:hAnsi="Times New Roman"/>
          <w:sz w:val="24"/>
          <w:szCs w:val="24"/>
        </w:rPr>
        <w:t>ed</w:t>
      </w:r>
      <w:r w:rsidRPr="00A670C3">
        <w:rPr>
          <w:rFonts w:ascii="Times New Roman" w:hAnsi="Times New Roman"/>
          <w:sz w:val="24"/>
          <w:szCs w:val="24"/>
        </w:rPr>
        <w:t xml:space="preserve"> b</w:t>
      </w:r>
      <w:r>
        <w:rPr>
          <w:rFonts w:ascii="Times New Roman" w:hAnsi="Times New Roman"/>
          <w:sz w:val="24"/>
          <w:szCs w:val="24"/>
        </w:rPr>
        <w:t xml:space="preserve">lanks. If </w:t>
      </w:r>
      <w:r w:rsidRPr="00A670C3">
        <w:rPr>
          <w:rFonts w:ascii="Times New Roman" w:hAnsi="Times New Roman"/>
          <w:sz w:val="24"/>
          <w:szCs w:val="24"/>
        </w:rPr>
        <w:t>possible, please fill in the table mentioned below:</w:t>
      </w:r>
    </w:p>
    <w:p w14:paraId="30AB10F9" w14:textId="77777777" w:rsidR="007121A4" w:rsidRPr="00A670C3" w:rsidRDefault="007121A4" w:rsidP="007121A4">
      <w:pPr>
        <w:autoSpaceDE w:val="0"/>
        <w:autoSpaceDN w:val="0"/>
        <w:adjustRightInd w:val="0"/>
        <w:spacing w:line="240" w:lineRule="auto"/>
        <w:ind w:left="119" w:right="113"/>
        <w:jc w:val="both"/>
        <w:rPr>
          <w:rFonts w:ascii="Times New Roman" w:hAnsi="Times New Roman"/>
          <w:sz w:val="24"/>
          <w:szCs w:val="24"/>
        </w:rPr>
      </w:pPr>
      <w:r w:rsidRPr="00A670C3">
        <w:rPr>
          <w:rFonts w:ascii="Times New Roman" w:hAnsi="Times New Roman"/>
          <w:sz w:val="24"/>
          <w:szCs w:val="24"/>
        </w:rPr>
        <w:t xml:space="preserve">sampling position </w:t>
      </w:r>
      <w:r w:rsidRPr="00A670C3">
        <w:rPr>
          <w:rFonts w:ascii="Times New Roman" w:eastAsia="MS Gothic" w:hAnsi="Times New Roman"/>
          <w:sz w:val="24"/>
          <w:szCs w:val="24"/>
        </w:rPr>
        <w:t>：</w:t>
      </w:r>
      <w:r w:rsidRPr="00A670C3">
        <w:rPr>
          <w:rFonts w:ascii="Times New Roman" w:hAnsi="Times New Roman"/>
          <w:sz w:val="24"/>
          <w:szCs w:val="24"/>
        </w:rPr>
        <w:t xml:space="preserve">     sampling  date</w:t>
      </w:r>
      <w:r w:rsidRPr="00A670C3">
        <w:rPr>
          <w:rFonts w:ascii="Times New Roman" w:eastAsia="MS Gothic" w:hAnsi="Times New Roman"/>
          <w:sz w:val="24"/>
          <w:szCs w:val="24"/>
        </w:rPr>
        <w:t>：</w:t>
      </w:r>
      <w:r w:rsidRPr="00A670C3">
        <w:rPr>
          <w:rFonts w:ascii="Times New Roman" w:hAnsi="Times New Roman"/>
          <w:sz w:val="24"/>
          <w:szCs w:val="24"/>
        </w:rPr>
        <w:t xml:space="preserve">     analysis date</w:t>
      </w:r>
      <w:r w:rsidRPr="00A670C3">
        <w:rPr>
          <w:rFonts w:ascii="Times New Roman" w:eastAsia="MS Gothic" w:hAnsi="Times New Roman"/>
          <w:sz w:val="24"/>
          <w:szCs w:val="24"/>
        </w:rPr>
        <w:t>：</w:t>
      </w:r>
      <w:r w:rsidRPr="00A670C3">
        <w:rPr>
          <w:rFonts w:ascii="Times New Roman" w:hAnsi="Times New Roman"/>
          <w:sz w:val="24"/>
          <w:szCs w:val="24"/>
        </w:rPr>
        <w:t xml:space="preserve">   sampling temperature: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776"/>
        <w:gridCol w:w="677"/>
        <w:gridCol w:w="951"/>
        <w:gridCol w:w="893"/>
        <w:gridCol w:w="236"/>
        <w:gridCol w:w="1119"/>
        <w:gridCol w:w="1383"/>
        <w:gridCol w:w="672"/>
        <w:gridCol w:w="951"/>
        <w:gridCol w:w="893"/>
      </w:tblGrid>
      <w:tr w:rsidR="007121A4" w:rsidRPr="00471930" w14:paraId="101BCBE0" w14:textId="77777777" w:rsidTr="00AA03CD">
        <w:trPr>
          <w:cantSplit/>
          <w:trHeight w:val="292"/>
        </w:trPr>
        <w:tc>
          <w:tcPr>
            <w:tcW w:w="1693" w:type="dxa"/>
            <w:gridSpan w:val="2"/>
            <w:tcBorders>
              <w:bottom w:val="single" w:sz="4" w:space="0" w:color="auto"/>
              <w:tl2br w:val="single" w:sz="4" w:space="0" w:color="auto"/>
            </w:tcBorders>
            <w:vAlign w:val="bottom"/>
          </w:tcPr>
          <w:p w14:paraId="2DB6E1B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unit</w:t>
            </w:r>
          </w:p>
          <w:p w14:paraId="5BFE31B3" w14:textId="77777777" w:rsidR="007121A4" w:rsidRPr="00471930" w:rsidRDefault="007121A4" w:rsidP="00AA03CD">
            <w:pPr>
              <w:spacing w:line="240" w:lineRule="auto"/>
              <w:ind w:firstLineChars="200" w:firstLine="480"/>
              <w:jc w:val="both"/>
              <w:rPr>
                <w:rFonts w:ascii="Times New Roman" w:hAnsi="Times New Roman"/>
                <w:sz w:val="24"/>
                <w:szCs w:val="24"/>
              </w:rPr>
            </w:pPr>
          </w:p>
          <w:p w14:paraId="41C58269" w14:textId="77777777" w:rsidR="007121A4" w:rsidRPr="00471930" w:rsidRDefault="007121A4" w:rsidP="00AA03CD">
            <w:pPr>
              <w:spacing w:line="240" w:lineRule="auto"/>
              <w:ind w:firstLineChars="200" w:firstLine="480"/>
              <w:jc w:val="both"/>
              <w:rPr>
                <w:rFonts w:ascii="Times New Roman" w:hAnsi="Times New Roman"/>
                <w:sz w:val="24"/>
                <w:szCs w:val="24"/>
              </w:rPr>
            </w:pPr>
            <w:r w:rsidRPr="00471930">
              <w:rPr>
                <w:rFonts w:ascii="Times New Roman" w:hAnsi="Times New Roman"/>
                <w:sz w:val="24"/>
                <w:szCs w:val="24"/>
              </w:rPr>
              <w:t>item</w:t>
            </w:r>
          </w:p>
        </w:tc>
        <w:tc>
          <w:tcPr>
            <w:tcW w:w="677" w:type="dxa"/>
            <w:tcBorders>
              <w:bottom w:val="single" w:sz="4" w:space="0" w:color="auto"/>
            </w:tcBorders>
            <w:vAlign w:val="bottom"/>
          </w:tcPr>
          <w:p w14:paraId="5128BC9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 mg/L</w:t>
            </w:r>
          </w:p>
        </w:tc>
        <w:tc>
          <w:tcPr>
            <w:tcW w:w="951" w:type="dxa"/>
            <w:tcBorders>
              <w:bottom w:val="single" w:sz="4" w:space="0" w:color="auto"/>
            </w:tcBorders>
            <w:vAlign w:val="bottom"/>
          </w:tcPr>
          <w:p w14:paraId="22D749B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mg/L</w:t>
            </w:r>
          </w:p>
          <w:p w14:paraId="3833C40D"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(CaCO</w:t>
            </w:r>
            <w:r w:rsidRPr="00471930">
              <w:rPr>
                <w:rFonts w:ascii="Times New Roman" w:hAnsi="Times New Roman"/>
                <w:sz w:val="24"/>
                <w:szCs w:val="24"/>
                <w:vertAlign w:val="subscript"/>
              </w:rPr>
              <w:t>3</w:t>
            </w:r>
            <w:r w:rsidRPr="00471930">
              <w:rPr>
                <w:rFonts w:ascii="Times New Roman" w:hAnsi="Times New Roman"/>
                <w:sz w:val="24"/>
                <w:szCs w:val="24"/>
              </w:rPr>
              <w:t>)</w:t>
            </w:r>
          </w:p>
        </w:tc>
        <w:tc>
          <w:tcPr>
            <w:tcW w:w="893" w:type="dxa"/>
            <w:tcBorders>
              <w:bottom w:val="single" w:sz="4" w:space="0" w:color="auto"/>
            </w:tcBorders>
            <w:vAlign w:val="bottom"/>
          </w:tcPr>
          <w:p w14:paraId="34F50702"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mmol/L</w:t>
            </w:r>
          </w:p>
        </w:tc>
        <w:tc>
          <w:tcPr>
            <w:tcW w:w="236" w:type="dxa"/>
            <w:tcBorders>
              <w:bottom w:val="single" w:sz="4" w:space="0" w:color="auto"/>
            </w:tcBorders>
            <w:vAlign w:val="bottom"/>
          </w:tcPr>
          <w:p w14:paraId="371A9ADD" w14:textId="77777777" w:rsidR="007121A4" w:rsidRPr="00471930" w:rsidRDefault="007121A4" w:rsidP="00AA03CD">
            <w:pPr>
              <w:spacing w:line="240" w:lineRule="auto"/>
              <w:jc w:val="both"/>
              <w:rPr>
                <w:rFonts w:ascii="Times New Roman" w:hAnsi="Times New Roman"/>
                <w:sz w:val="24"/>
                <w:szCs w:val="24"/>
              </w:rPr>
            </w:pPr>
          </w:p>
        </w:tc>
        <w:tc>
          <w:tcPr>
            <w:tcW w:w="2502" w:type="dxa"/>
            <w:gridSpan w:val="2"/>
            <w:tcBorders>
              <w:bottom w:val="single" w:sz="4" w:space="0" w:color="auto"/>
              <w:tl2br w:val="single" w:sz="4" w:space="0" w:color="auto"/>
            </w:tcBorders>
            <w:vAlign w:val="bottom"/>
          </w:tcPr>
          <w:p w14:paraId="12B3E08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ab/>
              <w:t>unit</w:t>
            </w:r>
          </w:p>
          <w:p w14:paraId="19B9AFDA" w14:textId="77777777" w:rsidR="007121A4" w:rsidRPr="00471930" w:rsidRDefault="007121A4" w:rsidP="00AA03CD">
            <w:pPr>
              <w:spacing w:line="240" w:lineRule="auto"/>
              <w:ind w:firstLineChars="200" w:firstLine="480"/>
              <w:jc w:val="both"/>
              <w:rPr>
                <w:rFonts w:ascii="Times New Roman" w:hAnsi="Times New Roman"/>
                <w:sz w:val="24"/>
                <w:szCs w:val="24"/>
              </w:rPr>
            </w:pPr>
          </w:p>
          <w:p w14:paraId="039C0DFF"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item</w:t>
            </w:r>
          </w:p>
        </w:tc>
        <w:tc>
          <w:tcPr>
            <w:tcW w:w="672" w:type="dxa"/>
            <w:tcBorders>
              <w:bottom w:val="single" w:sz="4" w:space="0" w:color="auto"/>
            </w:tcBorders>
            <w:vAlign w:val="bottom"/>
          </w:tcPr>
          <w:p w14:paraId="14D1B446"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mg/L</w:t>
            </w:r>
          </w:p>
        </w:tc>
        <w:tc>
          <w:tcPr>
            <w:tcW w:w="951" w:type="dxa"/>
            <w:tcBorders>
              <w:bottom w:val="single" w:sz="4" w:space="0" w:color="auto"/>
            </w:tcBorders>
            <w:vAlign w:val="bottom"/>
          </w:tcPr>
          <w:p w14:paraId="4BFDA39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mg/L</w:t>
            </w:r>
          </w:p>
          <w:p w14:paraId="5C79C09B"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(CaCO</w:t>
            </w:r>
            <w:r w:rsidRPr="00471930">
              <w:rPr>
                <w:rFonts w:ascii="Times New Roman" w:hAnsi="Times New Roman"/>
                <w:sz w:val="24"/>
                <w:szCs w:val="24"/>
                <w:vertAlign w:val="subscript"/>
              </w:rPr>
              <w:t>3</w:t>
            </w:r>
            <w:r w:rsidRPr="00471930">
              <w:rPr>
                <w:rFonts w:ascii="Times New Roman" w:hAnsi="Times New Roman"/>
                <w:sz w:val="24"/>
                <w:szCs w:val="24"/>
              </w:rPr>
              <w:t>)</w:t>
            </w:r>
          </w:p>
        </w:tc>
        <w:tc>
          <w:tcPr>
            <w:tcW w:w="893" w:type="dxa"/>
            <w:tcBorders>
              <w:bottom w:val="single" w:sz="4" w:space="0" w:color="auto"/>
            </w:tcBorders>
            <w:vAlign w:val="bottom"/>
          </w:tcPr>
          <w:p w14:paraId="45DED19A"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mmol/L</w:t>
            </w:r>
          </w:p>
        </w:tc>
      </w:tr>
      <w:tr w:rsidR="007121A4" w:rsidRPr="00471930" w14:paraId="7DC8B474" w14:textId="77777777" w:rsidTr="00AA03CD">
        <w:trPr>
          <w:cantSplit/>
          <w:trHeight w:val="70"/>
        </w:trPr>
        <w:tc>
          <w:tcPr>
            <w:tcW w:w="917" w:type="dxa"/>
            <w:vMerge w:val="restart"/>
            <w:shd w:val="clear" w:color="auto" w:fill="auto"/>
            <w:vAlign w:val="center"/>
          </w:tcPr>
          <w:p w14:paraId="15691C6E"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cation</w:t>
            </w:r>
          </w:p>
        </w:tc>
        <w:tc>
          <w:tcPr>
            <w:tcW w:w="776" w:type="dxa"/>
            <w:shd w:val="clear" w:color="auto" w:fill="auto"/>
            <w:vAlign w:val="bottom"/>
          </w:tcPr>
          <w:p w14:paraId="7C746972"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K</w:t>
            </w:r>
            <w:r w:rsidRPr="00471930">
              <w:rPr>
                <w:rFonts w:ascii="Times New Roman" w:hAnsi="Times New Roman"/>
                <w:sz w:val="24"/>
                <w:szCs w:val="24"/>
                <w:vertAlign w:val="superscript"/>
              </w:rPr>
              <w:t>+</w:t>
            </w:r>
          </w:p>
        </w:tc>
        <w:tc>
          <w:tcPr>
            <w:tcW w:w="677" w:type="dxa"/>
            <w:shd w:val="clear" w:color="auto" w:fill="auto"/>
            <w:vAlign w:val="bottom"/>
          </w:tcPr>
          <w:p w14:paraId="18FE312E"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6AB16170" w14:textId="77777777" w:rsidR="007121A4" w:rsidRPr="00471930" w:rsidRDefault="007121A4" w:rsidP="00AA03CD">
            <w:pPr>
              <w:spacing w:line="240" w:lineRule="auto"/>
              <w:ind w:leftChars="-51" w:left="-112"/>
              <w:jc w:val="both"/>
              <w:rPr>
                <w:rFonts w:ascii="Times New Roman" w:hAnsi="Times New Roman"/>
                <w:sz w:val="24"/>
                <w:szCs w:val="24"/>
              </w:rPr>
            </w:pPr>
          </w:p>
        </w:tc>
        <w:tc>
          <w:tcPr>
            <w:tcW w:w="893" w:type="dxa"/>
            <w:shd w:val="clear" w:color="auto" w:fill="auto"/>
            <w:vAlign w:val="bottom"/>
          </w:tcPr>
          <w:p w14:paraId="31F3FA94" w14:textId="77777777" w:rsidR="007121A4" w:rsidRPr="00471930" w:rsidRDefault="007121A4" w:rsidP="00AA03CD">
            <w:pPr>
              <w:spacing w:line="240" w:lineRule="auto"/>
              <w:jc w:val="both"/>
              <w:rPr>
                <w:rFonts w:ascii="Times New Roman" w:hAnsi="Times New Roman"/>
                <w:sz w:val="24"/>
                <w:szCs w:val="24"/>
              </w:rPr>
            </w:pPr>
          </w:p>
        </w:tc>
        <w:tc>
          <w:tcPr>
            <w:tcW w:w="236" w:type="dxa"/>
            <w:vMerge w:val="restart"/>
            <w:shd w:val="clear" w:color="auto" w:fill="auto"/>
            <w:vAlign w:val="bottom"/>
          </w:tcPr>
          <w:p w14:paraId="77E0C106" w14:textId="77777777" w:rsidR="007121A4" w:rsidRPr="00471930" w:rsidRDefault="007121A4" w:rsidP="00AA03CD">
            <w:pPr>
              <w:spacing w:line="240" w:lineRule="auto"/>
              <w:jc w:val="both"/>
              <w:rPr>
                <w:rFonts w:ascii="Times New Roman" w:hAnsi="Times New Roman"/>
                <w:sz w:val="24"/>
                <w:szCs w:val="24"/>
              </w:rPr>
            </w:pPr>
          </w:p>
        </w:tc>
        <w:tc>
          <w:tcPr>
            <w:tcW w:w="1119" w:type="dxa"/>
            <w:vMerge w:val="restart"/>
            <w:shd w:val="clear" w:color="auto" w:fill="auto"/>
            <w:vAlign w:val="center"/>
          </w:tcPr>
          <w:p w14:paraId="045A0B6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Hardness</w:t>
            </w:r>
          </w:p>
        </w:tc>
        <w:tc>
          <w:tcPr>
            <w:tcW w:w="1383" w:type="dxa"/>
            <w:shd w:val="clear" w:color="auto" w:fill="FFFF00"/>
            <w:vAlign w:val="bottom"/>
          </w:tcPr>
          <w:p w14:paraId="0D742A9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Total hardness</w:t>
            </w:r>
          </w:p>
        </w:tc>
        <w:tc>
          <w:tcPr>
            <w:tcW w:w="672" w:type="dxa"/>
            <w:shd w:val="clear" w:color="auto" w:fill="FFFF00"/>
            <w:vAlign w:val="bottom"/>
          </w:tcPr>
          <w:p w14:paraId="3C9290DD"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5DCC35FD"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7E402497"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27506FA3" w14:textId="77777777" w:rsidTr="00AA03CD">
        <w:trPr>
          <w:cantSplit/>
          <w:trHeight w:val="104"/>
        </w:trPr>
        <w:tc>
          <w:tcPr>
            <w:tcW w:w="917" w:type="dxa"/>
            <w:vMerge/>
            <w:vAlign w:val="bottom"/>
          </w:tcPr>
          <w:p w14:paraId="17BFD33C" w14:textId="77777777" w:rsidR="007121A4" w:rsidRPr="00471930" w:rsidRDefault="007121A4" w:rsidP="00AA03CD">
            <w:pPr>
              <w:spacing w:line="240" w:lineRule="auto"/>
              <w:jc w:val="both"/>
              <w:rPr>
                <w:rFonts w:ascii="Times New Roman" w:hAnsi="Times New Roman"/>
                <w:sz w:val="24"/>
                <w:szCs w:val="24"/>
              </w:rPr>
            </w:pPr>
          </w:p>
        </w:tc>
        <w:tc>
          <w:tcPr>
            <w:tcW w:w="776" w:type="dxa"/>
            <w:vAlign w:val="bottom"/>
          </w:tcPr>
          <w:p w14:paraId="3517597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Na+</w:t>
            </w:r>
          </w:p>
        </w:tc>
        <w:tc>
          <w:tcPr>
            <w:tcW w:w="677" w:type="dxa"/>
            <w:vAlign w:val="bottom"/>
          </w:tcPr>
          <w:p w14:paraId="5BD04508"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5FF52815"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5B0FA836"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02B4FFC1"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74C4444F"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287D898F"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Non-carbonate hardness</w:t>
            </w:r>
          </w:p>
        </w:tc>
        <w:tc>
          <w:tcPr>
            <w:tcW w:w="672" w:type="dxa"/>
            <w:vAlign w:val="bottom"/>
          </w:tcPr>
          <w:p w14:paraId="7312EAEB"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37CB2D83"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089DC30D"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7E0298A8" w14:textId="77777777" w:rsidTr="00AA03CD">
        <w:trPr>
          <w:cantSplit/>
          <w:trHeight w:val="70"/>
        </w:trPr>
        <w:tc>
          <w:tcPr>
            <w:tcW w:w="917" w:type="dxa"/>
            <w:vMerge/>
            <w:shd w:val="clear" w:color="auto" w:fill="auto"/>
            <w:vAlign w:val="bottom"/>
          </w:tcPr>
          <w:p w14:paraId="53D7969B"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10B9A2B6" w14:textId="77777777" w:rsidR="007121A4" w:rsidRPr="00A670C3" w:rsidRDefault="007121A4" w:rsidP="00AA03CD">
            <w:pPr>
              <w:pStyle w:val="1"/>
              <w:spacing w:before="0" w:line="240" w:lineRule="auto"/>
              <w:rPr>
                <w:sz w:val="24"/>
                <w:szCs w:val="24"/>
              </w:rPr>
            </w:pPr>
            <w:r w:rsidRPr="00A670C3">
              <w:rPr>
                <w:sz w:val="24"/>
                <w:szCs w:val="24"/>
              </w:rPr>
              <w:t>Ca</w:t>
            </w:r>
            <w:r w:rsidRPr="00A670C3">
              <w:rPr>
                <w:sz w:val="24"/>
                <w:szCs w:val="24"/>
                <w:vertAlign w:val="superscript"/>
              </w:rPr>
              <w:t>2+</w:t>
            </w:r>
          </w:p>
        </w:tc>
        <w:tc>
          <w:tcPr>
            <w:tcW w:w="677" w:type="dxa"/>
            <w:shd w:val="clear" w:color="auto" w:fill="auto"/>
            <w:vAlign w:val="bottom"/>
          </w:tcPr>
          <w:p w14:paraId="3CA3D0E5"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7391C48B"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3A2E0328"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123BD659"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1C9ACC62"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799F79FB"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carbonate hardness</w:t>
            </w:r>
          </w:p>
        </w:tc>
        <w:tc>
          <w:tcPr>
            <w:tcW w:w="672" w:type="dxa"/>
            <w:shd w:val="clear" w:color="auto" w:fill="FFFF00"/>
            <w:vAlign w:val="bottom"/>
          </w:tcPr>
          <w:p w14:paraId="76177CBB"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7E18F729"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1ECEC905"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530CBBE3" w14:textId="77777777" w:rsidTr="00AA03CD">
        <w:trPr>
          <w:cantSplit/>
          <w:trHeight w:val="20"/>
        </w:trPr>
        <w:tc>
          <w:tcPr>
            <w:tcW w:w="917" w:type="dxa"/>
            <w:vMerge/>
            <w:vAlign w:val="bottom"/>
          </w:tcPr>
          <w:p w14:paraId="44A76F0D" w14:textId="77777777" w:rsidR="007121A4" w:rsidRPr="00471930" w:rsidRDefault="007121A4" w:rsidP="00AA03CD">
            <w:pPr>
              <w:spacing w:line="240" w:lineRule="auto"/>
              <w:jc w:val="both"/>
              <w:rPr>
                <w:rFonts w:ascii="Times New Roman" w:hAnsi="Times New Roman"/>
                <w:sz w:val="24"/>
                <w:szCs w:val="24"/>
              </w:rPr>
            </w:pPr>
          </w:p>
        </w:tc>
        <w:tc>
          <w:tcPr>
            <w:tcW w:w="776" w:type="dxa"/>
            <w:vAlign w:val="bottom"/>
          </w:tcPr>
          <w:p w14:paraId="665C0FAD"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Mg</w:t>
            </w:r>
            <w:r w:rsidRPr="00471930">
              <w:rPr>
                <w:rFonts w:ascii="Times New Roman" w:hAnsi="Times New Roman"/>
                <w:sz w:val="24"/>
                <w:szCs w:val="24"/>
                <w:vertAlign w:val="superscript"/>
              </w:rPr>
              <w:t>2+</w:t>
            </w:r>
          </w:p>
        </w:tc>
        <w:tc>
          <w:tcPr>
            <w:tcW w:w="677" w:type="dxa"/>
            <w:vAlign w:val="bottom"/>
          </w:tcPr>
          <w:p w14:paraId="74D24466"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4196F41E"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571FEE80"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7F0D88E6"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4549EF0B"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40644CD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Negative carbonate hardness</w:t>
            </w:r>
          </w:p>
        </w:tc>
        <w:tc>
          <w:tcPr>
            <w:tcW w:w="672" w:type="dxa"/>
            <w:vAlign w:val="bottom"/>
          </w:tcPr>
          <w:p w14:paraId="62E4B7C2"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7B6A7DA4"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3F62F98F" w14:textId="77777777" w:rsidR="007121A4" w:rsidRPr="00471930" w:rsidRDefault="007121A4" w:rsidP="00AA03CD">
            <w:pPr>
              <w:spacing w:line="240" w:lineRule="auto"/>
              <w:jc w:val="both"/>
              <w:rPr>
                <w:rFonts w:ascii="Times New Roman" w:hAnsi="Times New Roman"/>
                <w:sz w:val="24"/>
                <w:szCs w:val="24"/>
              </w:rPr>
            </w:pPr>
          </w:p>
        </w:tc>
      </w:tr>
    </w:tbl>
    <w:p w14:paraId="2A90E49C" w14:textId="77777777" w:rsidR="007121A4" w:rsidRPr="00710C73" w:rsidRDefault="007121A4" w:rsidP="007121A4">
      <w:pPr>
        <w:tabs>
          <w:tab w:val="left" w:pos="1440"/>
        </w:tabs>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776"/>
        <w:gridCol w:w="677"/>
        <w:gridCol w:w="951"/>
        <w:gridCol w:w="893"/>
        <w:gridCol w:w="236"/>
        <w:gridCol w:w="1119"/>
        <w:gridCol w:w="1383"/>
        <w:gridCol w:w="672"/>
        <w:gridCol w:w="951"/>
        <w:gridCol w:w="893"/>
      </w:tblGrid>
      <w:tr w:rsidR="007121A4" w:rsidRPr="00471930" w14:paraId="437D6DE5" w14:textId="77777777" w:rsidTr="00AA03CD">
        <w:trPr>
          <w:cantSplit/>
          <w:trHeight w:val="70"/>
        </w:trPr>
        <w:tc>
          <w:tcPr>
            <w:tcW w:w="917" w:type="dxa"/>
            <w:vMerge w:val="restart"/>
            <w:shd w:val="clear" w:color="auto" w:fill="auto"/>
            <w:vAlign w:val="bottom"/>
          </w:tcPr>
          <w:p w14:paraId="139EF2CA"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FFFF00"/>
            <w:vAlign w:val="bottom"/>
          </w:tcPr>
          <w:p w14:paraId="53D4F91D"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Fe</w:t>
            </w:r>
            <w:r w:rsidRPr="00471930">
              <w:rPr>
                <w:rFonts w:ascii="Times New Roman" w:hAnsi="Times New Roman"/>
                <w:sz w:val="24"/>
                <w:szCs w:val="24"/>
                <w:vertAlign w:val="superscript"/>
              </w:rPr>
              <w:t>2</w:t>
            </w:r>
            <w:r w:rsidRPr="00710C73">
              <w:rPr>
                <w:rFonts w:ascii="Times New Roman" w:eastAsia="MS Gothic" w:hAnsi="Times New Roman"/>
                <w:sz w:val="24"/>
                <w:szCs w:val="24"/>
                <w:vertAlign w:val="superscript"/>
              </w:rPr>
              <w:t>＋</w:t>
            </w:r>
          </w:p>
        </w:tc>
        <w:tc>
          <w:tcPr>
            <w:tcW w:w="677" w:type="dxa"/>
            <w:shd w:val="clear" w:color="auto" w:fill="FFFF00"/>
            <w:vAlign w:val="bottom"/>
          </w:tcPr>
          <w:p w14:paraId="2C659D2F"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514BF122"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696E961E" w14:textId="77777777" w:rsidR="007121A4" w:rsidRPr="00471930" w:rsidRDefault="007121A4" w:rsidP="00AA03CD">
            <w:pPr>
              <w:spacing w:line="240" w:lineRule="auto"/>
              <w:jc w:val="both"/>
              <w:rPr>
                <w:rFonts w:ascii="Times New Roman" w:hAnsi="Times New Roman"/>
                <w:sz w:val="24"/>
                <w:szCs w:val="24"/>
              </w:rPr>
            </w:pPr>
          </w:p>
        </w:tc>
        <w:tc>
          <w:tcPr>
            <w:tcW w:w="236" w:type="dxa"/>
            <w:vMerge w:val="restart"/>
            <w:shd w:val="clear" w:color="auto" w:fill="auto"/>
            <w:vAlign w:val="bottom"/>
          </w:tcPr>
          <w:p w14:paraId="5281E4E6" w14:textId="77777777" w:rsidR="007121A4" w:rsidRPr="00471930" w:rsidRDefault="007121A4" w:rsidP="00AA03CD">
            <w:pPr>
              <w:spacing w:line="240" w:lineRule="auto"/>
              <w:jc w:val="both"/>
              <w:rPr>
                <w:rFonts w:ascii="Times New Roman" w:hAnsi="Times New Roman"/>
                <w:sz w:val="24"/>
                <w:szCs w:val="24"/>
              </w:rPr>
            </w:pPr>
          </w:p>
        </w:tc>
        <w:tc>
          <w:tcPr>
            <w:tcW w:w="1119" w:type="dxa"/>
            <w:vMerge w:val="restart"/>
            <w:shd w:val="clear" w:color="auto" w:fill="auto"/>
            <w:vAlign w:val="center"/>
          </w:tcPr>
          <w:p w14:paraId="5C3729E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Acidity and Alkalinity</w:t>
            </w:r>
          </w:p>
        </w:tc>
        <w:tc>
          <w:tcPr>
            <w:tcW w:w="1383" w:type="dxa"/>
            <w:shd w:val="clear" w:color="auto" w:fill="FFFF00"/>
            <w:vAlign w:val="bottom"/>
          </w:tcPr>
          <w:p w14:paraId="4B4EDD9A"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 Alkalinity</w:t>
            </w:r>
          </w:p>
        </w:tc>
        <w:tc>
          <w:tcPr>
            <w:tcW w:w="672" w:type="dxa"/>
            <w:shd w:val="clear" w:color="auto" w:fill="FFFF00"/>
            <w:vAlign w:val="bottom"/>
          </w:tcPr>
          <w:p w14:paraId="2B984B9E"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0C99AABE"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7E37F34B"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7DA24F8A" w14:textId="77777777" w:rsidTr="00AA03CD">
        <w:trPr>
          <w:cantSplit/>
          <w:trHeight w:hRule="exact" w:val="340"/>
        </w:trPr>
        <w:tc>
          <w:tcPr>
            <w:tcW w:w="917" w:type="dxa"/>
            <w:vMerge/>
            <w:shd w:val="clear" w:color="auto" w:fill="auto"/>
            <w:vAlign w:val="bottom"/>
          </w:tcPr>
          <w:p w14:paraId="3DEDC887"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FFFF00"/>
            <w:vAlign w:val="bottom"/>
          </w:tcPr>
          <w:p w14:paraId="6632B0D1"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Fe</w:t>
            </w:r>
            <w:r w:rsidRPr="00471930">
              <w:rPr>
                <w:rFonts w:ascii="Times New Roman" w:hAnsi="Times New Roman"/>
                <w:sz w:val="24"/>
                <w:szCs w:val="24"/>
                <w:vertAlign w:val="superscript"/>
              </w:rPr>
              <w:t>3+</w:t>
            </w:r>
          </w:p>
        </w:tc>
        <w:tc>
          <w:tcPr>
            <w:tcW w:w="677" w:type="dxa"/>
            <w:shd w:val="clear" w:color="auto" w:fill="FFFF00"/>
            <w:vAlign w:val="bottom"/>
          </w:tcPr>
          <w:p w14:paraId="41B63098"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05731BED"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2C030B5F"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0BD7FECD"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7856B64B"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319C417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P Alkalinity</w:t>
            </w:r>
          </w:p>
        </w:tc>
        <w:tc>
          <w:tcPr>
            <w:tcW w:w="672" w:type="dxa"/>
            <w:shd w:val="clear" w:color="auto" w:fill="FFFF00"/>
            <w:vAlign w:val="bottom"/>
          </w:tcPr>
          <w:p w14:paraId="5287A953"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3977B91B"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4105267D"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02F2CA54" w14:textId="77777777" w:rsidTr="00AA03CD">
        <w:trPr>
          <w:cantSplit/>
          <w:trHeight w:hRule="exact" w:val="340"/>
        </w:trPr>
        <w:tc>
          <w:tcPr>
            <w:tcW w:w="917" w:type="dxa"/>
            <w:vMerge/>
            <w:vAlign w:val="bottom"/>
          </w:tcPr>
          <w:p w14:paraId="56D261EF" w14:textId="77777777" w:rsidR="007121A4" w:rsidRPr="00471930" w:rsidRDefault="007121A4" w:rsidP="00AA03CD">
            <w:pPr>
              <w:spacing w:line="240" w:lineRule="auto"/>
              <w:jc w:val="both"/>
              <w:rPr>
                <w:rFonts w:ascii="Times New Roman" w:hAnsi="Times New Roman"/>
                <w:sz w:val="24"/>
                <w:szCs w:val="24"/>
              </w:rPr>
            </w:pPr>
          </w:p>
        </w:tc>
        <w:tc>
          <w:tcPr>
            <w:tcW w:w="776" w:type="dxa"/>
            <w:vAlign w:val="bottom"/>
          </w:tcPr>
          <w:p w14:paraId="6003F0F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Al</w:t>
            </w:r>
            <w:r w:rsidRPr="00471930">
              <w:rPr>
                <w:rFonts w:ascii="Times New Roman" w:hAnsi="Times New Roman"/>
                <w:sz w:val="24"/>
                <w:szCs w:val="24"/>
                <w:vertAlign w:val="superscript"/>
              </w:rPr>
              <w:t>3+</w:t>
            </w:r>
          </w:p>
        </w:tc>
        <w:tc>
          <w:tcPr>
            <w:tcW w:w="677" w:type="dxa"/>
            <w:vAlign w:val="bottom"/>
          </w:tcPr>
          <w:p w14:paraId="123FA665"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2EDF3DCB"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45526B10"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05E2283F"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502EADC9"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29CDDB00"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acidity</w:t>
            </w:r>
          </w:p>
        </w:tc>
        <w:tc>
          <w:tcPr>
            <w:tcW w:w="672" w:type="dxa"/>
            <w:vAlign w:val="bottom"/>
          </w:tcPr>
          <w:p w14:paraId="595766D1"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09103546"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4DD86DA2"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67E41FE5" w14:textId="77777777" w:rsidTr="00AA03CD">
        <w:trPr>
          <w:cantSplit/>
          <w:trHeight w:hRule="exact" w:val="340"/>
        </w:trPr>
        <w:tc>
          <w:tcPr>
            <w:tcW w:w="917" w:type="dxa"/>
            <w:vMerge/>
            <w:shd w:val="clear" w:color="auto" w:fill="auto"/>
            <w:vAlign w:val="bottom"/>
          </w:tcPr>
          <w:p w14:paraId="3748B043"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7A9ED99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NH</w:t>
            </w:r>
            <w:r w:rsidRPr="00471930">
              <w:rPr>
                <w:rFonts w:ascii="Times New Roman" w:hAnsi="Times New Roman"/>
                <w:sz w:val="24"/>
                <w:szCs w:val="24"/>
                <w:vertAlign w:val="subscript"/>
              </w:rPr>
              <w:t>4</w:t>
            </w:r>
            <w:r w:rsidRPr="00471930">
              <w:rPr>
                <w:rFonts w:ascii="Times New Roman" w:hAnsi="Times New Roman"/>
                <w:sz w:val="24"/>
                <w:szCs w:val="24"/>
                <w:vertAlign w:val="superscript"/>
              </w:rPr>
              <w:t>+</w:t>
            </w:r>
          </w:p>
        </w:tc>
        <w:tc>
          <w:tcPr>
            <w:tcW w:w="677" w:type="dxa"/>
            <w:shd w:val="clear" w:color="auto" w:fill="auto"/>
            <w:vAlign w:val="bottom"/>
          </w:tcPr>
          <w:p w14:paraId="3B0DC813"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1AC15B7E"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06DFBB68"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502534F6"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3E6D9357"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0CBA3F82"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pH</w:t>
            </w:r>
          </w:p>
        </w:tc>
        <w:tc>
          <w:tcPr>
            <w:tcW w:w="672" w:type="dxa"/>
            <w:shd w:val="clear" w:color="auto" w:fill="FFFF00"/>
            <w:vAlign w:val="bottom"/>
          </w:tcPr>
          <w:p w14:paraId="60231BF7"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3DF4C658"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726A0238"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273E36EF" w14:textId="77777777" w:rsidTr="00AA03CD">
        <w:trPr>
          <w:cantSplit/>
          <w:trHeight w:hRule="exact" w:val="340"/>
        </w:trPr>
        <w:tc>
          <w:tcPr>
            <w:tcW w:w="917" w:type="dxa"/>
            <w:vMerge/>
            <w:shd w:val="clear" w:color="auto" w:fill="auto"/>
            <w:vAlign w:val="bottom"/>
          </w:tcPr>
          <w:p w14:paraId="35A87047"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FFFF00"/>
            <w:vAlign w:val="bottom"/>
          </w:tcPr>
          <w:p w14:paraId="19E836B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Ba</w:t>
            </w:r>
            <w:r w:rsidRPr="00471930">
              <w:rPr>
                <w:rFonts w:ascii="Times New Roman" w:hAnsi="Times New Roman"/>
                <w:sz w:val="24"/>
                <w:szCs w:val="24"/>
                <w:vertAlign w:val="superscript"/>
              </w:rPr>
              <w:t>2+</w:t>
            </w:r>
          </w:p>
        </w:tc>
        <w:tc>
          <w:tcPr>
            <w:tcW w:w="677" w:type="dxa"/>
            <w:shd w:val="clear" w:color="auto" w:fill="FFFF00"/>
            <w:vAlign w:val="bottom"/>
          </w:tcPr>
          <w:p w14:paraId="7C8741DF"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6BF707D6"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7EF49872"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0889496D" w14:textId="77777777" w:rsidR="007121A4" w:rsidRPr="00471930" w:rsidRDefault="007121A4" w:rsidP="00AA03CD">
            <w:pPr>
              <w:spacing w:line="240" w:lineRule="auto"/>
              <w:jc w:val="both"/>
              <w:rPr>
                <w:rFonts w:ascii="Times New Roman" w:hAnsi="Times New Roman"/>
                <w:sz w:val="24"/>
                <w:szCs w:val="24"/>
              </w:rPr>
            </w:pPr>
          </w:p>
        </w:tc>
        <w:tc>
          <w:tcPr>
            <w:tcW w:w="1119" w:type="dxa"/>
            <w:vMerge w:val="restart"/>
            <w:vAlign w:val="center"/>
          </w:tcPr>
          <w:p w14:paraId="15D27F6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Others</w:t>
            </w:r>
          </w:p>
        </w:tc>
        <w:tc>
          <w:tcPr>
            <w:tcW w:w="1383" w:type="dxa"/>
            <w:vAlign w:val="bottom"/>
          </w:tcPr>
          <w:p w14:paraId="476DD9EC"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N-NH</w:t>
            </w:r>
            <w:r w:rsidRPr="00471930">
              <w:rPr>
                <w:rFonts w:ascii="Times New Roman" w:hAnsi="Times New Roman"/>
                <w:sz w:val="24"/>
                <w:szCs w:val="24"/>
                <w:vertAlign w:val="subscript"/>
              </w:rPr>
              <w:t>3</w:t>
            </w:r>
          </w:p>
        </w:tc>
        <w:tc>
          <w:tcPr>
            <w:tcW w:w="672" w:type="dxa"/>
            <w:vAlign w:val="bottom"/>
          </w:tcPr>
          <w:p w14:paraId="5C4E0E38"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3984723B"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291F0CE3"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6EFAED1A" w14:textId="77777777" w:rsidTr="00AA03CD">
        <w:trPr>
          <w:cantSplit/>
          <w:trHeight w:val="70"/>
        </w:trPr>
        <w:tc>
          <w:tcPr>
            <w:tcW w:w="917" w:type="dxa"/>
            <w:vMerge/>
            <w:shd w:val="clear" w:color="auto" w:fill="auto"/>
            <w:vAlign w:val="bottom"/>
          </w:tcPr>
          <w:p w14:paraId="18CE39D5"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FFFF00"/>
            <w:vAlign w:val="bottom"/>
          </w:tcPr>
          <w:p w14:paraId="3A8D4D0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Sr</w:t>
            </w:r>
            <w:r w:rsidRPr="00471930">
              <w:rPr>
                <w:rFonts w:ascii="Times New Roman" w:hAnsi="Times New Roman"/>
                <w:sz w:val="24"/>
                <w:szCs w:val="24"/>
                <w:vertAlign w:val="superscript"/>
              </w:rPr>
              <w:t>2+</w:t>
            </w:r>
          </w:p>
        </w:tc>
        <w:tc>
          <w:tcPr>
            <w:tcW w:w="677" w:type="dxa"/>
            <w:shd w:val="clear" w:color="auto" w:fill="FFFF00"/>
            <w:vAlign w:val="bottom"/>
          </w:tcPr>
          <w:p w14:paraId="59D135FF"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4A116EC6"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19D3746E"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602652E9"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3947A244"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0C28DA95"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Free carbon dioxide</w:t>
            </w:r>
          </w:p>
        </w:tc>
        <w:tc>
          <w:tcPr>
            <w:tcW w:w="672" w:type="dxa"/>
            <w:vAlign w:val="bottom"/>
          </w:tcPr>
          <w:p w14:paraId="16562B5F"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02CA998E"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31719F59"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193BC75D" w14:textId="77777777" w:rsidTr="00AA03CD">
        <w:trPr>
          <w:cantSplit/>
          <w:trHeight w:hRule="exact" w:val="340"/>
        </w:trPr>
        <w:tc>
          <w:tcPr>
            <w:tcW w:w="917" w:type="dxa"/>
            <w:vMerge/>
            <w:shd w:val="clear" w:color="auto" w:fill="auto"/>
            <w:vAlign w:val="bottom"/>
          </w:tcPr>
          <w:p w14:paraId="2B66F223"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2763ED9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Σ</w:t>
            </w:r>
          </w:p>
        </w:tc>
        <w:tc>
          <w:tcPr>
            <w:tcW w:w="677" w:type="dxa"/>
            <w:shd w:val="clear" w:color="auto" w:fill="auto"/>
            <w:vAlign w:val="bottom"/>
          </w:tcPr>
          <w:p w14:paraId="3F9DF778"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2A2B92FB"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64B27F99"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2ED5F74F"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617D6CA9"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23BE7CDE" w14:textId="77777777" w:rsidR="007121A4" w:rsidRPr="00471930" w:rsidRDefault="007121A4" w:rsidP="00AA03CD">
            <w:pPr>
              <w:spacing w:line="240" w:lineRule="auto"/>
              <w:jc w:val="both"/>
              <w:rPr>
                <w:rFonts w:ascii="Times New Roman" w:hAnsi="Times New Roman"/>
                <w:sz w:val="24"/>
                <w:szCs w:val="24"/>
              </w:rPr>
            </w:pPr>
            <w:proofErr w:type="spellStart"/>
            <w:r w:rsidRPr="00471930">
              <w:rPr>
                <w:rFonts w:ascii="Times New Roman" w:hAnsi="Times New Roman"/>
                <w:sz w:val="24"/>
                <w:szCs w:val="24"/>
              </w:rPr>
              <w:t>COD</w:t>
            </w:r>
            <w:r w:rsidRPr="00471930">
              <w:rPr>
                <w:rFonts w:ascii="Times New Roman" w:hAnsi="Times New Roman"/>
                <w:sz w:val="24"/>
                <w:szCs w:val="24"/>
                <w:vertAlign w:val="subscript"/>
              </w:rPr>
              <w:t>Mn</w:t>
            </w:r>
            <w:proofErr w:type="spellEnd"/>
            <w:r w:rsidRPr="00471930">
              <w:rPr>
                <w:rFonts w:ascii="Times New Roman" w:hAnsi="Times New Roman"/>
                <w:sz w:val="24"/>
                <w:szCs w:val="24"/>
                <w:vertAlign w:val="subscript"/>
              </w:rPr>
              <w:t>/Cr</w:t>
            </w:r>
          </w:p>
        </w:tc>
        <w:tc>
          <w:tcPr>
            <w:tcW w:w="672" w:type="dxa"/>
            <w:shd w:val="clear" w:color="auto" w:fill="FFFF00"/>
            <w:vAlign w:val="bottom"/>
          </w:tcPr>
          <w:p w14:paraId="5DC91295"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05DAD857"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37AA3EE6" w14:textId="77777777" w:rsidR="007121A4" w:rsidRPr="00471930" w:rsidRDefault="007121A4" w:rsidP="00AA03CD">
            <w:pPr>
              <w:spacing w:line="240" w:lineRule="auto"/>
              <w:jc w:val="both"/>
              <w:rPr>
                <w:rFonts w:ascii="Times New Roman" w:hAnsi="Times New Roman"/>
                <w:sz w:val="24"/>
                <w:szCs w:val="24"/>
              </w:rPr>
            </w:pPr>
          </w:p>
        </w:tc>
      </w:tr>
    </w:tbl>
    <w:p w14:paraId="5254B792" w14:textId="1DA069BA" w:rsidR="007121A4" w:rsidRPr="00C350B8" w:rsidRDefault="007121A4" w:rsidP="007121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776"/>
        <w:gridCol w:w="677"/>
        <w:gridCol w:w="951"/>
        <w:gridCol w:w="893"/>
        <w:gridCol w:w="236"/>
        <w:gridCol w:w="1119"/>
        <w:gridCol w:w="1383"/>
        <w:gridCol w:w="672"/>
        <w:gridCol w:w="951"/>
        <w:gridCol w:w="893"/>
      </w:tblGrid>
      <w:tr w:rsidR="007121A4" w:rsidRPr="00471930" w14:paraId="7C80C98A" w14:textId="77777777" w:rsidTr="00AA03CD">
        <w:trPr>
          <w:cantSplit/>
          <w:trHeight w:hRule="exact" w:val="340"/>
        </w:trPr>
        <w:tc>
          <w:tcPr>
            <w:tcW w:w="917" w:type="dxa"/>
            <w:shd w:val="clear" w:color="auto" w:fill="auto"/>
            <w:vAlign w:val="bottom"/>
          </w:tcPr>
          <w:p w14:paraId="17134D2F"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5A84C230" w14:textId="77777777" w:rsidR="007121A4" w:rsidRPr="00471930" w:rsidRDefault="007121A4" w:rsidP="00AA03CD">
            <w:pPr>
              <w:spacing w:line="240" w:lineRule="auto"/>
              <w:jc w:val="both"/>
              <w:rPr>
                <w:rFonts w:ascii="Times New Roman" w:hAnsi="Times New Roman"/>
                <w:sz w:val="24"/>
                <w:szCs w:val="24"/>
              </w:rPr>
            </w:pPr>
          </w:p>
        </w:tc>
        <w:tc>
          <w:tcPr>
            <w:tcW w:w="677" w:type="dxa"/>
            <w:shd w:val="clear" w:color="auto" w:fill="auto"/>
            <w:vAlign w:val="bottom"/>
          </w:tcPr>
          <w:p w14:paraId="321A9B88"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41CD800E"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03B67627" w14:textId="77777777" w:rsidR="007121A4" w:rsidRPr="00471930" w:rsidRDefault="007121A4" w:rsidP="00AA03CD">
            <w:pPr>
              <w:spacing w:line="240" w:lineRule="auto"/>
              <w:jc w:val="both"/>
              <w:rPr>
                <w:rFonts w:ascii="Times New Roman" w:hAnsi="Times New Roman"/>
                <w:sz w:val="24"/>
                <w:szCs w:val="24"/>
              </w:rPr>
            </w:pPr>
          </w:p>
        </w:tc>
        <w:tc>
          <w:tcPr>
            <w:tcW w:w="236" w:type="dxa"/>
            <w:vMerge w:val="restart"/>
            <w:shd w:val="clear" w:color="auto" w:fill="auto"/>
            <w:vAlign w:val="bottom"/>
          </w:tcPr>
          <w:p w14:paraId="09DF5A36" w14:textId="77777777" w:rsidR="007121A4" w:rsidRPr="00471930" w:rsidRDefault="007121A4" w:rsidP="00AA03CD">
            <w:pPr>
              <w:spacing w:line="240" w:lineRule="auto"/>
              <w:jc w:val="both"/>
              <w:rPr>
                <w:rFonts w:ascii="Times New Roman" w:hAnsi="Times New Roman"/>
                <w:sz w:val="24"/>
                <w:szCs w:val="24"/>
              </w:rPr>
            </w:pPr>
          </w:p>
        </w:tc>
        <w:tc>
          <w:tcPr>
            <w:tcW w:w="1119" w:type="dxa"/>
            <w:vMerge w:val="restart"/>
            <w:shd w:val="clear" w:color="auto" w:fill="auto"/>
            <w:vAlign w:val="bottom"/>
          </w:tcPr>
          <w:p w14:paraId="58948B41"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55AF1AF2"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BOD</w:t>
            </w:r>
            <w:r w:rsidRPr="00471930">
              <w:rPr>
                <w:rFonts w:ascii="Times New Roman" w:hAnsi="Times New Roman"/>
                <w:sz w:val="24"/>
                <w:szCs w:val="24"/>
                <w:vertAlign w:val="subscript"/>
              </w:rPr>
              <w:t>5</w:t>
            </w:r>
          </w:p>
        </w:tc>
        <w:tc>
          <w:tcPr>
            <w:tcW w:w="672" w:type="dxa"/>
            <w:shd w:val="clear" w:color="auto" w:fill="FFFF00"/>
            <w:vAlign w:val="bottom"/>
          </w:tcPr>
          <w:p w14:paraId="39A9AA0E"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3CEDA364"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03A21809"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777A2592" w14:textId="77777777" w:rsidTr="00AA03CD">
        <w:trPr>
          <w:cantSplit/>
          <w:trHeight w:val="70"/>
        </w:trPr>
        <w:tc>
          <w:tcPr>
            <w:tcW w:w="917" w:type="dxa"/>
            <w:vMerge w:val="restart"/>
            <w:shd w:val="clear" w:color="auto" w:fill="auto"/>
            <w:vAlign w:val="center"/>
          </w:tcPr>
          <w:p w14:paraId="73C09CC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Anion</w:t>
            </w:r>
          </w:p>
        </w:tc>
        <w:tc>
          <w:tcPr>
            <w:tcW w:w="776" w:type="dxa"/>
            <w:shd w:val="clear" w:color="auto" w:fill="auto"/>
            <w:vAlign w:val="bottom"/>
          </w:tcPr>
          <w:p w14:paraId="3F4B82FE"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Cl</w:t>
            </w:r>
            <w:r w:rsidRPr="00471930">
              <w:rPr>
                <w:rFonts w:ascii="Times New Roman" w:hAnsi="Times New Roman"/>
                <w:sz w:val="24"/>
                <w:szCs w:val="24"/>
                <w:vertAlign w:val="superscript"/>
              </w:rPr>
              <w:t>-</w:t>
            </w:r>
          </w:p>
        </w:tc>
        <w:tc>
          <w:tcPr>
            <w:tcW w:w="677" w:type="dxa"/>
            <w:shd w:val="clear" w:color="auto" w:fill="auto"/>
            <w:vAlign w:val="bottom"/>
          </w:tcPr>
          <w:p w14:paraId="4EED1820"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78C352E5"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78502222"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353A77CD"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1F12BA48"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2C812896"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Dissolved solids</w:t>
            </w:r>
          </w:p>
        </w:tc>
        <w:tc>
          <w:tcPr>
            <w:tcW w:w="672" w:type="dxa"/>
            <w:shd w:val="clear" w:color="auto" w:fill="FFFF00"/>
            <w:vAlign w:val="bottom"/>
          </w:tcPr>
          <w:p w14:paraId="71FEC075"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552A2AA9"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4DB36D6F"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36A8C4E3" w14:textId="77777777" w:rsidTr="00AA03CD">
        <w:trPr>
          <w:cantSplit/>
          <w:trHeight w:hRule="exact" w:val="340"/>
        </w:trPr>
        <w:tc>
          <w:tcPr>
            <w:tcW w:w="917" w:type="dxa"/>
            <w:vMerge/>
            <w:shd w:val="clear" w:color="auto" w:fill="auto"/>
            <w:vAlign w:val="bottom"/>
          </w:tcPr>
          <w:p w14:paraId="2400419C"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38E1C2FB"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SO</w:t>
            </w:r>
            <w:r w:rsidRPr="00471930">
              <w:rPr>
                <w:rFonts w:ascii="Times New Roman" w:hAnsi="Times New Roman"/>
                <w:sz w:val="24"/>
                <w:szCs w:val="24"/>
                <w:vertAlign w:val="subscript"/>
              </w:rPr>
              <w:t>4</w:t>
            </w:r>
            <w:r w:rsidRPr="00471930">
              <w:rPr>
                <w:rFonts w:ascii="Times New Roman" w:hAnsi="Times New Roman"/>
                <w:sz w:val="24"/>
                <w:szCs w:val="24"/>
                <w:vertAlign w:val="superscript"/>
              </w:rPr>
              <w:t>2-</w:t>
            </w:r>
          </w:p>
        </w:tc>
        <w:tc>
          <w:tcPr>
            <w:tcW w:w="677" w:type="dxa"/>
            <w:shd w:val="clear" w:color="auto" w:fill="auto"/>
            <w:vAlign w:val="bottom"/>
          </w:tcPr>
          <w:p w14:paraId="4801F1B2"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0DA223B1"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203FF19A"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5024728B"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214B10EB"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57D4D9B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Total solids</w:t>
            </w:r>
          </w:p>
        </w:tc>
        <w:tc>
          <w:tcPr>
            <w:tcW w:w="672" w:type="dxa"/>
            <w:shd w:val="clear" w:color="auto" w:fill="FFFF00"/>
            <w:vAlign w:val="bottom"/>
          </w:tcPr>
          <w:p w14:paraId="1BB13339"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7806E134"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3AFA7D61"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24F80FA1" w14:textId="77777777" w:rsidTr="00AA03CD">
        <w:trPr>
          <w:cantSplit/>
          <w:trHeight w:val="70"/>
        </w:trPr>
        <w:tc>
          <w:tcPr>
            <w:tcW w:w="917" w:type="dxa"/>
            <w:vMerge/>
            <w:shd w:val="clear" w:color="auto" w:fill="auto"/>
            <w:vAlign w:val="bottom"/>
          </w:tcPr>
          <w:p w14:paraId="0395F95B"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FFFF00"/>
            <w:vAlign w:val="bottom"/>
          </w:tcPr>
          <w:p w14:paraId="2B8BD71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HCO</w:t>
            </w:r>
            <w:r w:rsidRPr="00471930">
              <w:rPr>
                <w:rFonts w:ascii="Times New Roman" w:hAnsi="Times New Roman"/>
                <w:sz w:val="24"/>
                <w:szCs w:val="24"/>
                <w:vertAlign w:val="subscript"/>
              </w:rPr>
              <w:t>3</w:t>
            </w:r>
            <w:r w:rsidRPr="00471930">
              <w:rPr>
                <w:rFonts w:ascii="Times New Roman" w:hAnsi="Times New Roman"/>
                <w:sz w:val="24"/>
                <w:szCs w:val="24"/>
                <w:vertAlign w:val="superscript"/>
              </w:rPr>
              <w:t>-</w:t>
            </w:r>
          </w:p>
        </w:tc>
        <w:tc>
          <w:tcPr>
            <w:tcW w:w="677" w:type="dxa"/>
            <w:shd w:val="clear" w:color="auto" w:fill="FFFF00"/>
            <w:vAlign w:val="bottom"/>
          </w:tcPr>
          <w:p w14:paraId="2EC6C487"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1A6E339B"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10BE7C81"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76BB275E"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04E23E6F"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7681D068"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lang w:val="en-GB"/>
              </w:rPr>
              <w:t>Suspended solids</w:t>
            </w:r>
          </w:p>
        </w:tc>
        <w:tc>
          <w:tcPr>
            <w:tcW w:w="672" w:type="dxa"/>
            <w:shd w:val="clear" w:color="auto" w:fill="FFFF00"/>
            <w:vAlign w:val="bottom"/>
          </w:tcPr>
          <w:p w14:paraId="6D252CCD"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46349A9A"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6B1BCF99"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35967D85" w14:textId="77777777" w:rsidTr="00AA03CD">
        <w:trPr>
          <w:cantSplit/>
          <w:trHeight w:hRule="exact" w:val="340"/>
        </w:trPr>
        <w:tc>
          <w:tcPr>
            <w:tcW w:w="917" w:type="dxa"/>
            <w:vMerge/>
            <w:shd w:val="clear" w:color="auto" w:fill="auto"/>
            <w:vAlign w:val="bottom"/>
          </w:tcPr>
          <w:p w14:paraId="5B7C4E75"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FFFF00"/>
            <w:vAlign w:val="bottom"/>
          </w:tcPr>
          <w:p w14:paraId="4ADAB678"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CO</w:t>
            </w:r>
            <w:r w:rsidRPr="00471930">
              <w:rPr>
                <w:rFonts w:ascii="Times New Roman" w:hAnsi="Times New Roman"/>
                <w:sz w:val="24"/>
                <w:szCs w:val="24"/>
                <w:vertAlign w:val="subscript"/>
              </w:rPr>
              <w:t>3</w:t>
            </w:r>
            <w:r w:rsidRPr="00471930">
              <w:rPr>
                <w:rFonts w:ascii="Times New Roman" w:hAnsi="Times New Roman"/>
                <w:sz w:val="24"/>
                <w:szCs w:val="24"/>
                <w:vertAlign w:val="superscript"/>
              </w:rPr>
              <w:t>2-</w:t>
            </w:r>
          </w:p>
        </w:tc>
        <w:tc>
          <w:tcPr>
            <w:tcW w:w="677" w:type="dxa"/>
            <w:shd w:val="clear" w:color="auto" w:fill="FFFF00"/>
            <w:vAlign w:val="bottom"/>
          </w:tcPr>
          <w:p w14:paraId="4396FCE0"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126FEAB4"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6A8BC03F"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0E5B2E52"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5B0CB5D0"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11A7C4FB"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bacillus</w:t>
            </w:r>
          </w:p>
        </w:tc>
        <w:tc>
          <w:tcPr>
            <w:tcW w:w="672" w:type="dxa"/>
            <w:vAlign w:val="bottom"/>
          </w:tcPr>
          <w:p w14:paraId="6C3C918B"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6AA882D2"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5DAF9FE8"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00166339" w14:textId="77777777" w:rsidTr="00AA03CD">
        <w:trPr>
          <w:cantSplit/>
          <w:trHeight w:val="70"/>
        </w:trPr>
        <w:tc>
          <w:tcPr>
            <w:tcW w:w="917" w:type="dxa"/>
            <w:vMerge/>
            <w:shd w:val="clear" w:color="auto" w:fill="auto"/>
            <w:vAlign w:val="bottom"/>
          </w:tcPr>
          <w:p w14:paraId="695A22EB"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41FA75C6"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NO</w:t>
            </w:r>
            <w:r w:rsidRPr="00471930">
              <w:rPr>
                <w:rFonts w:ascii="Times New Roman" w:hAnsi="Times New Roman"/>
                <w:sz w:val="24"/>
                <w:szCs w:val="24"/>
                <w:vertAlign w:val="subscript"/>
              </w:rPr>
              <w:t>3</w:t>
            </w:r>
            <w:r w:rsidRPr="00471930">
              <w:rPr>
                <w:rFonts w:ascii="Times New Roman" w:hAnsi="Times New Roman"/>
                <w:sz w:val="24"/>
                <w:szCs w:val="24"/>
                <w:vertAlign w:val="superscript"/>
              </w:rPr>
              <w:t>-</w:t>
            </w:r>
          </w:p>
        </w:tc>
        <w:tc>
          <w:tcPr>
            <w:tcW w:w="677" w:type="dxa"/>
            <w:shd w:val="clear" w:color="auto" w:fill="auto"/>
            <w:vAlign w:val="bottom"/>
          </w:tcPr>
          <w:p w14:paraId="4085160E"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4CABEADB"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7A5DB03E" w14:textId="77777777" w:rsidR="007121A4" w:rsidRPr="00471930" w:rsidRDefault="007121A4" w:rsidP="00AA03CD">
            <w:pPr>
              <w:spacing w:line="240" w:lineRule="auto"/>
              <w:jc w:val="both"/>
              <w:rPr>
                <w:rFonts w:ascii="Times New Roman" w:hAnsi="Times New Roman"/>
                <w:sz w:val="24"/>
                <w:szCs w:val="24"/>
              </w:rPr>
            </w:pPr>
          </w:p>
        </w:tc>
        <w:tc>
          <w:tcPr>
            <w:tcW w:w="236" w:type="dxa"/>
            <w:vMerge/>
            <w:shd w:val="clear" w:color="auto" w:fill="auto"/>
            <w:vAlign w:val="bottom"/>
          </w:tcPr>
          <w:p w14:paraId="773F2ECF"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4DF3B7CE"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19DF3660" w14:textId="77777777" w:rsidR="007121A4" w:rsidRPr="00471930" w:rsidRDefault="007121A4" w:rsidP="00AA03CD">
            <w:pPr>
              <w:spacing w:line="240" w:lineRule="auto"/>
              <w:jc w:val="both"/>
              <w:rPr>
                <w:rFonts w:ascii="Times New Roman" w:hAnsi="Times New Roman"/>
                <w:sz w:val="24"/>
                <w:szCs w:val="24"/>
                <w:lang w:val="es-ES"/>
              </w:rPr>
            </w:pPr>
            <w:r w:rsidRPr="00471930">
              <w:rPr>
                <w:rFonts w:ascii="Times New Roman" w:hAnsi="Times New Roman"/>
                <w:sz w:val="24"/>
                <w:szCs w:val="24"/>
                <w:lang w:val="es-ES"/>
              </w:rPr>
              <w:t>Total silica</w:t>
            </w:r>
            <w:r w:rsidRPr="00471930">
              <w:rPr>
                <w:rFonts w:ascii="MS Gothic" w:eastAsia="MS Gothic" w:hAnsi="MS Gothic" w:cs="MS Gothic" w:hint="eastAsia"/>
                <w:sz w:val="24"/>
                <w:szCs w:val="24"/>
                <w:lang w:val="es-ES"/>
              </w:rPr>
              <w:t>（</w:t>
            </w:r>
            <w:r w:rsidRPr="00471930">
              <w:rPr>
                <w:rFonts w:ascii="Times New Roman" w:hAnsi="Times New Roman"/>
                <w:sz w:val="24"/>
                <w:szCs w:val="24"/>
                <w:lang w:val="es-ES"/>
              </w:rPr>
              <w:t>SiO</w:t>
            </w:r>
            <w:r w:rsidRPr="00471930">
              <w:rPr>
                <w:rFonts w:ascii="Times New Roman" w:hAnsi="Times New Roman"/>
                <w:sz w:val="24"/>
                <w:szCs w:val="24"/>
                <w:vertAlign w:val="subscript"/>
                <w:lang w:val="es-ES"/>
              </w:rPr>
              <w:t>2</w:t>
            </w:r>
            <w:r w:rsidRPr="00471930">
              <w:rPr>
                <w:rFonts w:ascii="MS Gothic" w:eastAsia="MS Gothic" w:hAnsi="MS Gothic" w:cs="MS Gothic" w:hint="eastAsia"/>
                <w:sz w:val="24"/>
                <w:szCs w:val="24"/>
                <w:lang w:val="es-ES"/>
              </w:rPr>
              <w:t>）</w:t>
            </w:r>
          </w:p>
        </w:tc>
        <w:tc>
          <w:tcPr>
            <w:tcW w:w="672" w:type="dxa"/>
            <w:shd w:val="clear" w:color="auto" w:fill="FFFF00"/>
            <w:vAlign w:val="bottom"/>
          </w:tcPr>
          <w:p w14:paraId="2335C0DE" w14:textId="77777777" w:rsidR="007121A4" w:rsidRPr="00471930" w:rsidRDefault="007121A4" w:rsidP="00AA03CD">
            <w:pPr>
              <w:spacing w:line="240" w:lineRule="auto"/>
              <w:jc w:val="both"/>
              <w:rPr>
                <w:rFonts w:ascii="Times New Roman" w:hAnsi="Times New Roman"/>
                <w:sz w:val="24"/>
                <w:szCs w:val="24"/>
                <w:lang w:val="es-ES"/>
              </w:rPr>
            </w:pPr>
          </w:p>
        </w:tc>
        <w:tc>
          <w:tcPr>
            <w:tcW w:w="951" w:type="dxa"/>
            <w:shd w:val="clear" w:color="auto" w:fill="FFFF00"/>
            <w:vAlign w:val="bottom"/>
          </w:tcPr>
          <w:p w14:paraId="6034BCC5" w14:textId="77777777" w:rsidR="007121A4" w:rsidRPr="00471930" w:rsidRDefault="007121A4" w:rsidP="00AA03CD">
            <w:pPr>
              <w:spacing w:line="240" w:lineRule="auto"/>
              <w:jc w:val="both"/>
              <w:rPr>
                <w:rFonts w:ascii="Times New Roman" w:hAnsi="Times New Roman"/>
                <w:sz w:val="24"/>
                <w:szCs w:val="24"/>
                <w:lang w:val="es-ES"/>
              </w:rPr>
            </w:pPr>
          </w:p>
        </w:tc>
        <w:tc>
          <w:tcPr>
            <w:tcW w:w="893" w:type="dxa"/>
            <w:shd w:val="clear" w:color="auto" w:fill="FFFF00"/>
            <w:vAlign w:val="bottom"/>
          </w:tcPr>
          <w:p w14:paraId="623AAD47" w14:textId="77777777" w:rsidR="007121A4" w:rsidRPr="00471930" w:rsidRDefault="007121A4" w:rsidP="00AA03CD">
            <w:pPr>
              <w:spacing w:line="240" w:lineRule="auto"/>
              <w:jc w:val="both"/>
              <w:rPr>
                <w:rFonts w:ascii="Times New Roman" w:hAnsi="Times New Roman"/>
                <w:sz w:val="24"/>
                <w:szCs w:val="24"/>
                <w:lang w:val="es-ES"/>
              </w:rPr>
            </w:pPr>
          </w:p>
        </w:tc>
      </w:tr>
      <w:tr w:rsidR="007121A4" w:rsidRPr="00471930" w14:paraId="6CE2912A" w14:textId="77777777" w:rsidTr="00AA03CD">
        <w:trPr>
          <w:cantSplit/>
          <w:trHeight w:val="459"/>
        </w:trPr>
        <w:tc>
          <w:tcPr>
            <w:tcW w:w="917" w:type="dxa"/>
            <w:vMerge/>
            <w:vAlign w:val="bottom"/>
          </w:tcPr>
          <w:p w14:paraId="75E940CB" w14:textId="77777777" w:rsidR="007121A4" w:rsidRPr="00471930" w:rsidRDefault="007121A4" w:rsidP="00AA03CD">
            <w:pPr>
              <w:spacing w:line="240" w:lineRule="auto"/>
              <w:jc w:val="both"/>
              <w:rPr>
                <w:rFonts w:ascii="Times New Roman" w:hAnsi="Times New Roman"/>
                <w:sz w:val="24"/>
                <w:szCs w:val="24"/>
                <w:lang w:val="es-ES"/>
              </w:rPr>
            </w:pPr>
          </w:p>
        </w:tc>
        <w:tc>
          <w:tcPr>
            <w:tcW w:w="776" w:type="dxa"/>
            <w:vAlign w:val="bottom"/>
          </w:tcPr>
          <w:p w14:paraId="1067A9B5"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NO</w:t>
            </w:r>
            <w:r w:rsidRPr="00471930">
              <w:rPr>
                <w:rFonts w:ascii="Times New Roman" w:hAnsi="Times New Roman"/>
                <w:sz w:val="24"/>
                <w:szCs w:val="24"/>
                <w:vertAlign w:val="subscript"/>
              </w:rPr>
              <w:t>2</w:t>
            </w:r>
            <w:r w:rsidRPr="00471930">
              <w:rPr>
                <w:rFonts w:ascii="Times New Roman" w:hAnsi="Times New Roman"/>
                <w:sz w:val="24"/>
                <w:szCs w:val="24"/>
                <w:vertAlign w:val="superscript"/>
              </w:rPr>
              <w:t>-</w:t>
            </w:r>
          </w:p>
        </w:tc>
        <w:tc>
          <w:tcPr>
            <w:tcW w:w="677" w:type="dxa"/>
            <w:vAlign w:val="bottom"/>
          </w:tcPr>
          <w:p w14:paraId="73E62C8A"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60479547"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3536BB68"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0FC04CDE"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5F518A15"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562B32A0"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Non-activated silica</w:t>
            </w:r>
            <w:r w:rsidRPr="00471930">
              <w:rPr>
                <w:rFonts w:ascii="MS Gothic" w:eastAsia="MS Gothic" w:hAnsi="MS Gothic" w:cs="MS Gothic" w:hint="eastAsia"/>
                <w:sz w:val="24"/>
                <w:szCs w:val="24"/>
                <w:lang w:val="en-GB"/>
              </w:rPr>
              <w:t>（</w:t>
            </w:r>
            <w:r w:rsidRPr="00471930">
              <w:rPr>
                <w:rFonts w:ascii="Times New Roman" w:hAnsi="Times New Roman"/>
                <w:sz w:val="24"/>
                <w:szCs w:val="24"/>
              </w:rPr>
              <w:t>SiO</w:t>
            </w:r>
            <w:r w:rsidRPr="00471930">
              <w:rPr>
                <w:rFonts w:ascii="Times New Roman" w:hAnsi="Times New Roman"/>
                <w:sz w:val="24"/>
                <w:szCs w:val="24"/>
                <w:vertAlign w:val="subscript"/>
              </w:rPr>
              <w:t>2</w:t>
            </w:r>
            <w:r w:rsidRPr="00471930">
              <w:rPr>
                <w:rFonts w:ascii="MS Gothic" w:eastAsia="MS Gothic" w:hAnsi="MS Gothic" w:cs="MS Gothic" w:hint="eastAsia"/>
                <w:sz w:val="24"/>
                <w:szCs w:val="24"/>
                <w:lang w:val="en-GB"/>
              </w:rPr>
              <w:t>）</w:t>
            </w:r>
          </w:p>
        </w:tc>
        <w:tc>
          <w:tcPr>
            <w:tcW w:w="672" w:type="dxa"/>
            <w:vAlign w:val="bottom"/>
          </w:tcPr>
          <w:p w14:paraId="52420CA6"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4AEC250E"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60566160"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38EA0509" w14:textId="77777777" w:rsidTr="00AA03CD">
        <w:trPr>
          <w:cantSplit/>
          <w:trHeight w:hRule="exact" w:val="340"/>
        </w:trPr>
        <w:tc>
          <w:tcPr>
            <w:tcW w:w="917" w:type="dxa"/>
            <w:vMerge/>
            <w:vAlign w:val="bottom"/>
          </w:tcPr>
          <w:p w14:paraId="4AE7EAAC" w14:textId="77777777" w:rsidR="007121A4" w:rsidRPr="00471930" w:rsidRDefault="007121A4" w:rsidP="00AA03CD">
            <w:pPr>
              <w:spacing w:line="240" w:lineRule="auto"/>
              <w:jc w:val="both"/>
              <w:rPr>
                <w:rFonts w:ascii="Times New Roman" w:hAnsi="Times New Roman"/>
                <w:sz w:val="24"/>
                <w:szCs w:val="24"/>
              </w:rPr>
            </w:pPr>
          </w:p>
        </w:tc>
        <w:tc>
          <w:tcPr>
            <w:tcW w:w="776" w:type="dxa"/>
            <w:vAlign w:val="bottom"/>
          </w:tcPr>
          <w:p w14:paraId="3E22B06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OH</w:t>
            </w:r>
            <w:r w:rsidRPr="00471930">
              <w:rPr>
                <w:rFonts w:ascii="Times New Roman" w:hAnsi="Times New Roman"/>
                <w:sz w:val="24"/>
                <w:szCs w:val="24"/>
                <w:vertAlign w:val="superscript"/>
              </w:rPr>
              <w:t>-</w:t>
            </w:r>
          </w:p>
        </w:tc>
        <w:tc>
          <w:tcPr>
            <w:tcW w:w="677" w:type="dxa"/>
            <w:vAlign w:val="bottom"/>
          </w:tcPr>
          <w:p w14:paraId="53D68383"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67800A7C"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361F2558" w14:textId="77777777" w:rsidR="007121A4" w:rsidRPr="00471930" w:rsidRDefault="007121A4" w:rsidP="00AA03CD">
            <w:pPr>
              <w:spacing w:line="240" w:lineRule="auto"/>
              <w:jc w:val="both"/>
              <w:rPr>
                <w:rFonts w:ascii="Times New Roman" w:hAnsi="Times New Roman"/>
                <w:sz w:val="24"/>
                <w:szCs w:val="24"/>
              </w:rPr>
            </w:pPr>
          </w:p>
        </w:tc>
        <w:tc>
          <w:tcPr>
            <w:tcW w:w="236" w:type="dxa"/>
            <w:vMerge/>
            <w:vAlign w:val="bottom"/>
          </w:tcPr>
          <w:p w14:paraId="63E862D4" w14:textId="77777777" w:rsidR="007121A4" w:rsidRPr="00471930" w:rsidRDefault="007121A4" w:rsidP="00AA03CD">
            <w:pPr>
              <w:spacing w:line="240" w:lineRule="auto"/>
              <w:jc w:val="both"/>
              <w:rPr>
                <w:rFonts w:ascii="Times New Roman" w:hAnsi="Times New Roman"/>
                <w:sz w:val="24"/>
                <w:szCs w:val="24"/>
              </w:rPr>
            </w:pPr>
          </w:p>
        </w:tc>
        <w:tc>
          <w:tcPr>
            <w:tcW w:w="1119" w:type="dxa"/>
            <w:vMerge/>
            <w:vAlign w:val="bottom"/>
          </w:tcPr>
          <w:p w14:paraId="65245241" w14:textId="77777777" w:rsidR="007121A4" w:rsidRPr="00471930" w:rsidRDefault="007121A4" w:rsidP="00AA03CD">
            <w:pPr>
              <w:spacing w:line="240" w:lineRule="auto"/>
              <w:jc w:val="both"/>
              <w:rPr>
                <w:rFonts w:ascii="Times New Roman" w:hAnsi="Times New Roman"/>
                <w:sz w:val="24"/>
                <w:szCs w:val="24"/>
              </w:rPr>
            </w:pPr>
          </w:p>
        </w:tc>
        <w:tc>
          <w:tcPr>
            <w:tcW w:w="1383" w:type="dxa"/>
            <w:vAlign w:val="bottom"/>
          </w:tcPr>
          <w:p w14:paraId="3D746F6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TOC</w:t>
            </w:r>
          </w:p>
        </w:tc>
        <w:tc>
          <w:tcPr>
            <w:tcW w:w="672" w:type="dxa"/>
            <w:vAlign w:val="bottom"/>
          </w:tcPr>
          <w:p w14:paraId="36E218C2" w14:textId="77777777" w:rsidR="007121A4" w:rsidRPr="00471930" w:rsidRDefault="007121A4" w:rsidP="00AA03CD">
            <w:pPr>
              <w:spacing w:line="240" w:lineRule="auto"/>
              <w:jc w:val="both"/>
              <w:rPr>
                <w:rFonts w:ascii="Times New Roman" w:hAnsi="Times New Roman"/>
                <w:sz w:val="24"/>
                <w:szCs w:val="24"/>
              </w:rPr>
            </w:pPr>
          </w:p>
        </w:tc>
        <w:tc>
          <w:tcPr>
            <w:tcW w:w="951" w:type="dxa"/>
            <w:vAlign w:val="bottom"/>
          </w:tcPr>
          <w:p w14:paraId="1ADCA49E" w14:textId="77777777" w:rsidR="007121A4" w:rsidRPr="00471930" w:rsidRDefault="007121A4" w:rsidP="00AA03CD">
            <w:pPr>
              <w:spacing w:line="240" w:lineRule="auto"/>
              <w:jc w:val="both"/>
              <w:rPr>
                <w:rFonts w:ascii="Times New Roman" w:hAnsi="Times New Roman"/>
                <w:sz w:val="24"/>
                <w:szCs w:val="24"/>
              </w:rPr>
            </w:pPr>
          </w:p>
        </w:tc>
        <w:tc>
          <w:tcPr>
            <w:tcW w:w="893" w:type="dxa"/>
            <w:vAlign w:val="bottom"/>
          </w:tcPr>
          <w:p w14:paraId="1DA40895" w14:textId="77777777" w:rsidR="007121A4" w:rsidRPr="00471930" w:rsidRDefault="007121A4" w:rsidP="00AA03CD">
            <w:pPr>
              <w:spacing w:line="240" w:lineRule="auto"/>
              <w:jc w:val="both"/>
              <w:rPr>
                <w:rFonts w:ascii="Times New Roman" w:hAnsi="Times New Roman"/>
                <w:sz w:val="24"/>
                <w:szCs w:val="24"/>
              </w:rPr>
            </w:pPr>
          </w:p>
        </w:tc>
      </w:tr>
      <w:tr w:rsidR="007121A4" w:rsidRPr="00471930" w14:paraId="749E6078" w14:textId="77777777" w:rsidTr="00AA03CD">
        <w:trPr>
          <w:cantSplit/>
          <w:trHeight w:hRule="exact" w:val="236"/>
        </w:trPr>
        <w:tc>
          <w:tcPr>
            <w:tcW w:w="917" w:type="dxa"/>
            <w:vMerge/>
            <w:shd w:val="clear" w:color="auto" w:fill="auto"/>
            <w:vAlign w:val="bottom"/>
          </w:tcPr>
          <w:p w14:paraId="04CFF9FF" w14:textId="77777777" w:rsidR="007121A4" w:rsidRPr="00471930" w:rsidRDefault="007121A4" w:rsidP="00AA03CD">
            <w:pPr>
              <w:spacing w:line="240" w:lineRule="auto"/>
              <w:jc w:val="both"/>
              <w:rPr>
                <w:rFonts w:ascii="Times New Roman" w:hAnsi="Times New Roman"/>
                <w:sz w:val="24"/>
                <w:szCs w:val="24"/>
              </w:rPr>
            </w:pPr>
          </w:p>
        </w:tc>
        <w:tc>
          <w:tcPr>
            <w:tcW w:w="776" w:type="dxa"/>
            <w:shd w:val="clear" w:color="auto" w:fill="auto"/>
            <w:vAlign w:val="bottom"/>
          </w:tcPr>
          <w:p w14:paraId="39B6694E"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Σ</w:t>
            </w:r>
          </w:p>
        </w:tc>
        <w:tc>
          <w:tcPr>
            <w:tcW w:w="677" w:type="dxa"/>
            <w:shd w:val="clear" w:color="auto" w:fill="auto"/>
            <w:vAlign w:val="bottom"/>
          </w:tcPr>
          <w:p w14:paraId="25F29B9F"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auto"/>
            <w:vAlign w:val="bottom"/>
          </w:tcPr>
          <w:p w14:paraId="6748E4C5"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auto"/>
            <w:vAlign w:val="bottom"/>
          </w:tcPr>
          <w:p w14:paraId="727D5ABD" w14:textId="77777777" w:rsidR="007121A4" w:rsidRPr="00471930" w:rsidRDefault="007121A4" w:rsidP="00AA03CD">
            <w:pPr>
              <w:spacing w:line="240" w:lineRule="auto"/>
              <w:jc w:val="both"/>
              <w:rPr>
                <w:rFonts w:ascii="Times New Roman" w:hAnsi="Times New Roman"/>
                <w:sz w:val="24"/>
                <w:szCs w:val="24"/>
              </w:rPr>
            </w:pPr>
          </w:p>
        </w:tc>
        <w:tc>
          <w:tcPr>
            <w:tcW w:w="236" w:type="dxa"/>
            <w:shd w:val="clear" w:color="auto" w:fill="auto"/>
            <w:vAlign w:val="bottom"/>
          </w:tcPr>
          <w:p w14:paraId="4E0F0A8E" w14:textId="77777777" w:rsidR="007121A4" w:rsidRPr="00471930" w:rsidRDefault="007121A4" w:rsidP="00AA03CD">
            <w:pPr>
              <w:spacing w:line="240" w:lineRule="auto"/>
              <w:jc w:val="both"/>
              <w:rPr>
                <w:rFonts w:ascii="Times New Roman" w:hAnsi="Times New Roman"/>
                <w:sz w:val="24"/>
                <w:szCs w:val="24"/>
              </w:rPr>
            </w:pPr>
          </w:p>
        </w:tc>
        <w:tc>
          <w:tcPr>
            <w:tcW w:w="1119" w:type="dxa"/>
            <w:vMerge/>
            <w:shd w:val="clear" w:color="auto" w:fill="auto"/>
            <w:vAlign w:val="bottom"/>
          </w:tcPr>
          <w:p w14:paraId="3214DA34" w14:textId="77777777" w:rsidR="007121A4" w:rsidRPr="00471930" w:rsidRDefault="007121A4" w:rsidP="00AA03CD">
            <w:pPr>
              <w:spacing w:line="240" w:lineRule="auto"/>
              <w:jc w:val="both"/>
              <w:rPr>
                <w:rFonts w:ascii="Times New Roman" w:hAnsi="Times New Roman"/>
                <w:sz w:val="24"/>
                <w:szCs w:val="24"/>
              </w:rPr>
            </w:pPr>
          </w:p>
        </w:tc>
        <w:tc>
          <w:tcPr>
            <w:tcW w:w="1383" w:type="dxa"/>
            <w:shd w:val="clear" w:color="auto" w:fill="FFFF00"/>
            <w:vAlign w:val="bottom"/>
          </w:tcPr>
          <w:p w14:paraId="6503D6F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Conductivity</w:t>
            </w:r>
            <w:r w:rsidRPr="00471930">
              <w:rPr>
                <w:rFonts w:ascii="MS Gothic" w:eastAsia="MS Gothic" w:hAnsi="MS Gothic" w:cs="MS Gothic" w:hint="eastAsia"/>
                <w:sz w:val="24"/>
                <w:szCs w:val="24"/>
                <w:lang w:val="en-GB"/>
              </w:rPr>
              <w:t>（</w:t>
            </w:r>
            <w:r w:rsidRPr="00471930">
              <w:rPr>
                <w:rFonts w:ascii="Times New Roman" w:hAnsi="Times New Roman"/>
                <w:sz w:val="24"/>
                <w:szCs w:val="24"/>
                <w:lang w:val="en-GB"/>
              </w:rPr>
              <w:t xml:space="preserve">25 </w:t>
            </w:r>
            <w:r w:rsidRPr="00471930">
              <w:rPr>
                <w:rFonts w:ascii="Times New Roman" w:hAnsi="Times New Roman"/>
                <w:sz w:val="24"/>
                <w:szCs w:val="24"/>
                <w:lang w:val="en-GB"/>
              </w:rPr>
              <w:sym w:font="Symbol" w:char="F0B0"/>
            </w:r>
            <w:r w:rsidRPr="00471930">
              <w:rPr>
                <w:rFonts w:ascii="Times New Roman" w:hAnsi="Times New Roman"/>
                <w:sz w:val="24"/>
                <w:szCs w:val="24"/>
                <w:lang w:val="en-GB"/>
              </w:rPr>
              <w:t>C</w:t>
            </w:r>
            <w:r w:rsidRPr="00471930">
              <w:rPr>
                <w:rFonts w:ascii="MS Gothic" w:eastAsia="MS Gothic" w:hAnsi="MS Gothic" w:cs="MS Gothic" w:hint="eastAsia"/>
                <w:sz w:val="24"/>
                <w:szCs w:val="24"/>
                <w:lang w:val="en-GB"/>
              </w:rPr>
              <w:t>）</w:t>
            </w:r>
          </w:p>
        </w:tc>
        <w:tc>
          <w:tcPr>
            <w:tcW w:w="672" w:type="dxa"/>
            <w:shd w:val="clear" w:color="auto" w:fill="FFFF00"/>
            <w:vAlign w:val="bottom"/>
          </w:tcPr>
          <w:p w14:paraId="5F5A3537" w14:textId="77777777" w:rsidR="007121A4" w:rsidRPr="00471930" w:rsidRDefault="007121A4" w:rsidP="00AA03CD">
            <w:pPr>
              <w:spacing w:line="240" w:lineRule="auto"/>
              <w:jc w:val="both"/>
              <w:rPr>
                <w:rFonts w:ascii="Times New Roman" w:hAnsi="Times New Roman"/>
                <w:sz w:val="24"/>
                <w:szCs w:val="24"/>
              </w:rPr>
            </w:pPr>
          </w:p>
        </w:tc>
        <w:tc>
          <w:tcPr>
            <w:tcW w:w="951" w:type="dxa"/>
            <w:shd w:val="clear" w:color="auto" w:fill="FFFF00"/>
            <w:vAlign w:val="bottom"/>
          </w:tcPr>
          <w:p w14:paraId="22B8725F" w14:textId="77777777" w:rsidR="007121A4" w:rsidRPr="00471930" w:rsidRDefault="007121A4" w:rsidP="00AA03CD">
            <w:pPr>
              <w:spacing w:line="240" w:lineRule="auto"/>
              <w:jc w:val="both"/>
              <w:rPr>
                <w:rFonts w:ascii="Times New Roman" w:hAnsi="Times New Roman"/>
                <w:sz w:val="24"/>
                <w:szCs w:val="24"/>
              </w:rPr>
            </w:pPr>
          </w:p>
        </w:tc>
        <w:tc>
          <w:tcPr>
            <w:tcW w:w="893" w:type="dxa"/>
            <w:shd w:val="clear" w:color="auto" w:fill="FFFF00"/>
            <w:vAlign w:val="bottom"/>
          </w:tcPr>
          <w:p w14:paraId="190875DD" w14:textId="77777777" w:rsidR="007121A4" w:rsidRPr="00471930" w:rsidRDefault="007121A4" w:rsidP="00AA03CD">
            <w:pPr>
              <w:spacing w:line="240" w:lineRule="auto"/>
              <w:jc w:val="both"/>
              <w:rPr>
                <w:rFonts w:ascii="Times New Roman" w:hAnsi="Times New Roman"/>
                <w:sz w:val="24"/>
                <w:szCs w:val="24"/>
              </w:rPr>
            </w:pPr>
          </w:p>
        </w:tc>
      </w:tr>
    </w:tbl>
    <w:p w14:paraId="7AE7DCD7" w14:textId="77777777" w:rsidR="007121A4" w:rsidRPr="00A670C3" w:rsidRDefault="007121A4" w:rsidP="007121A4">
      <w:pPr>
        <w:autoSpaceDE w:val="0"/>
        <w:autoSpaceDN w:val="0"/>
        <w:adjustRightInd w:val="0"/>
        <w:spacing w:line="240" w:lineRule="auto"/>
        <w:jc w:val="both"/>
        <w:rPr>
          <w:rFonts w:ascii="Times New Roman" w:hAnsi="Times New Roman"/>
          <w:sz w:val="24"/>
          <w:szCs w:val="24"/>
        </w:rPr>
      </w:pPr>
    </w:p>
    <w:p w14:paraId="2C10310C" w14:textId="77777777" w:rsidR="007121A4" w:rsidRPr="00C350B8" w:rsidRDefault="007121A4" w:rsidP="007121A4">
      <w:pPr>
        <w:autoSpaceDE w:val="0"/>
        <w:autoSpaceDN w:val="0"/>
        <w:adjustRightInd w:val="0"/>
        <w:spacing w:before="12" w:line="240" w:lineRule="auto"/>
        <w:jc w:val="both"/>
        <w:rPr>
          <w:rFonts w:ascii="Times New Roman" w:hAnsi="Times New Roman"/>
          <w:sz w:val="24"/>
          <w:szCs w:val="24"/>
        </w:rPr>
      </w:pPr>
    </w:p>
    <w:p w14:paraId="04366677" w14:textId="77777777" w:rsidR="007121A4" w:rsidRDefault="007121A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rPr>
      </w:pPr>
      <w:r w:rsidRPr="00A670C3">
        <w:rPr>
          <w:rFonts w:ascii="Times New Roman" w:hAnsi="Times New Roman"/>
          <w:b/>
          <w:bCs/>
          <w:sz w:val="24"/>
          <w:szCs w:val="24"/>
        </w:rPr>
        <w:t xml:space="preserve">MSW </w:t>
      </w:r>
    </w:p>
    <w:p w14:paraId="3605932F" w14:textId="77777777" w:rsidR="007121A4" w:rsidRPr="00A670C3" w:rsidRDefault="007121A4" w:rsidP="007121A4">
      <w:pPr>
        <w:widowControl w:val="0"/>
        <w:autoSpaceDE w:val="0"/>
        <w:autoSpaceDN w:val="0"/>
        <w:adjustRightInd w:val="0"/>
        <w:spacing w:after="0" w:line="240" w:lineRule="auto"/>
        <w:ind w:left="477" w:right="-20"/>
        <w:jc w:val="both"/>
        <w:outlineLvl w:val="0"/>
        <w:rPr>
          <w:rFonts w:ascii="Times New Roman" w:hAnsi="Times New Roman"/>
          <w:b/>
          <w:bCs/>
          <w:sz w:val="24"/>
          <w:szCs w:val="24"/>
        </w:rPr>
      </w:pPr>
    </w:p>
    <w:p w14:paraId="0EEC5582" w14:textId="77777777" w:rsidR="007121A4" w:rsidRPr="00A670C3" w:rsidRDefault="007121A4" w:rsidP="007121A4">
      <w:pPr>
        <w:autoSpaceDE w:val="0"/>
        <w:autoSpaceDN w:val="0"/>
        <w:adjustRightInd w:val="0"/>
        <w:spacing w:after="0" w:line="240" w:lineRule="auto"/>
        <w:ind w:left="119" w:right="113"/>
        <w:jc w:val="both"/>
        <w:outlineLvl w:val="0"/>
        <w:rPr>
          <w:rFonts w:ascii="Times New Roman" w:hAnsi="Times New Roman"/>
          <w:sz w:val="24"/>
          <w:szCs w:val="24"/>
        </w:rPr>
      </w:pPr>
      <w:r w:rsidRPr="00A670C3">
        <w:rPr>
          <w:rFonts w:ascii="Times New Roman" w:hAnsi="Times New Roman"/>
          <w:sz w:val="24"/>
          <w:szCs w:val="24"/>
          <w:lang w:eastAsia="zh-CN"/>
        </w:rPr>
        <w:t xml:space="preserve">7.1 </w:t>
      </w:r>
      <w:r w:rsidRPr="00A670C3">
        <w:rPr>
          <w:rFonts w:ascii="Times New Roman" w:hAnsi="Times New Roman"/>
          <w:sz w:val="24"/>
          <w:szCs w:val="24"/>
        </w:rPr>
        <w:t xml:space="preserve">please provide transport information of MSW to plant. Including cars and size. </w:t>
      </w:r>
    </w:p>
    <w:p w14:paraId="1B991121" w14:textId="77777777" w:rsidR="007121A4" w:rsidRPr="00A670C3" w:rsidRDefault="007121A4" w:rsidP="007121A4">
      <w:pPr>
        <w:pStyle w:val="12"/>
        <w:ind w:firstLineChars="0" w:firstLine="0"/>
        <w:rPr>
          <w:sz w:val="24"/>
        </w:rPr>
      </w:pPr>
      <w:r w:rsidRPr="00591DB5">
        <w:rPr>
          <w:kern w:val="0"/>
          <w:sz w:val="24"/>
        </w:rPr>
        <w:t xml:space="preserve">  </w:t>
      </w:r>
      <w:r w:rsidRPr="00A670C3">
        <w:rPr>
          <w:kern w:val="0"/>
          <w:sz w:val="24"/>
        </w:rPr>
        <w:t xml:space="preserve">7.2 </w:t>
      </w:r>
      <w:r w:rsidRPr="00A670C3">
        <w:rPr>
          <w:sz w:val="24"/>
        </w:rPr>
        <w:t xml:space="preserve">MSW specification </w:t>
      </w:r>
    </w:p>
    <w:p w14:paraId="5A32DB9B" w14:textId="2E04BCB1" w:rsidR="007121A4" w:rsidRDefault="007121A4" w:rsidP="007121A4">
      <w:pPr>
        <w:pStyle w:val="12"/>
        <w:ind w:left="360" w:firstLineChars="0" w:firstLine="0"/>
        <w:rPr>
          <w:sz w:val="24"/>
        </w:rPr>
      </w:pPr>
      <w:r w:rsidRPr="00A670C3">
        <w:rPr>
          <w:sz w:val="24"/>
        </w:rPr>
        <w:t>Please provide MSW physical component analysis, proximate analysis and ultimate analysis. If</w:t>
      </w:r>
      <w:r>
        <w:rPr>
          <w:sz w:val="24"/>
        </w:rPr>
        <w:t xml:space="preserve"> you</w:t>
      </w:r>
      <w:r w:rsidRPr="00A670C3">
        <w:rPr>
          <w:sz w:val="24"/>
        </w:rPr>
        <w:t xml:space="preserve"> cannot provide all </w:t>
      </w:r>
      <w:r>
        <w:rPr>
          <w:sz w:val="24"/>
        </w:rPr>
        <w:t xml:space="preserve">the </w:t>
      </w:r>
      <w:r w:rsidRPr="00A670C3">
        <w:rPr>
          <w:sz w:val="24"/>
        </w:rPr>
        <w:t xml:space="preserve">information, at least physical component analysis and ultimate analysis should be provided. </w:t>
      </w:r>
    </w:p>
    <w:p w14:paraId="06C7AE04" w14:textId="356B8F85" w:rsidR="007121A4" w:rsidRDefault="007121A4" w:rsidP="007121A4">
      <w:pPr>
        <w:pStyle w:val="12"/>
        <w:ind w:left="360" w:firstLineChars="0" w:firstLine="0"/>
        <w:rPr>
          <w:sz w:val="24"/>
        </w:rPr>
      </w:pPr>
    </w:p>
    <w:p w14:paraId="7A6DA067" w14:textId="5AAF8D5F" w:rsidR="007121A4" w:rsidRDefault="007121A4" w:rsidP="007121A4">
      <w:pPr>
        <w:pStyle w:val="12"/>
        <w:ind w:left="360" w:firstLineChars="0" w:firstLine="0"/>
        <w:rPr>
          <w:sz w:val="24"/>
        </w:rPr>
      </w:pPr>
    </w:p>
    <w:p w14:paraId="1BCF5C64" w14:textId="77777777" w:rsidR="007121A4" w:rsidRPr="00591DB5" w:rsidRDefault="007121A4" w:rsidP="007121A4">
      <w:pPr>
        <w:pStyle w:val="12"/>
        <w:ind w:left="360" w:firstLineChars="0" w:firstLine="0"/>
        <w:rPr>
          <w:sz w:val="24"/>
        </w:rPr>
      </w:pPr>
    </w:p>
    <w:p w14:paraId="6C1FA11F" w14:textId="77777777" w:rsidR="007121A4" w:rsidRPr="00591DB5" w:rsidRDefault="007121A4" w:rsidP="007121A4">
      <w:pPr>
        <w:pStyle w:val="12"/>
        <w:ind w:left="360" w:firstLineChars="0" w:firstLine="0"/>
        <w:rPr>
          <w:sz w:val="24"/>
        </w:rPr>
      </w:pPr>
    </w:p>
    <w:tbl>
      <w:tblPr>
        <w:tblW w:w="0" w:type="auto"/>
        <w:tblInd w:w="93" w:type="dxa"/>
        <w:tblLayout w:type="fixed"/>
        <w:tblLook w:val="0000" w:firstRow="0" w:lastRow="0" w:firstColumn="0" w:lastColumn="0" w:noHBand="0" w:noVBand="0"/>
      </w:tblPr>
      <w:tblGrid>
        <w:gridCol w:w="4866"/>
        <w:gridCol w:w="1471"/>
        <w:gridCol w:w="2092"/>
      </w:tblGrid>
      <w:tr w:rsidR="007121A4" w:rsidRPr="00471930" w14:paraId="6C0B88BC"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14751DF9" w14:textId="77777777" w:rsidR="007121A4" w:rsidRPr="00471930" w:rsidRDefault="007121A4" w:rsidP="00AA03CD">
            <w:pPr>
              <w:spacing w:line="240" w:lineRule="auto"/>
              <w:jc w:val="both"/>
              <w:rPr>
                <w:rFonts w:ascii="Times New Roman" w:hAnsi="Times New Roman"/>
                <w:b/>
                <w:sz w:val="24"/>
                <w:szCs w:val="24"/>
              </w:rPr>
            </w:pPr>
            <w:bookmarkStart w:id="3" w:name="OLE_LINK1"/>
            <w:r w:rsidRPr="00471930">
              <w:rPr>
                <w:rFonts w:ascii="Times New Roman" w:hAnsi="Times New Roman"/>
                <w:b/>
                <w:sz w:val="24"/>
                <w:szCs w:val="24"/>
              </w:rPr>
              <w:lastRenderedPageBreak/>
              <w:t>Table for MSW Analysis</w:t>
            </w:r>
          </w:p>
        </w:tc>
      </w:tr>
      <w:tr w:rsidR="007121A4" w:rsidRPr="00471930" w14:paraId="62343DEF"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118985BE"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Item</w:t>
            </w:r>
          </w:p>
        </w:tc>
        <w:tc>
          <w:tcPr>
            <w:tcW w:w="1471" w:type="dxa"/>
            <w:tcBorders>
              <w:top w:val="nil"/>
              <w:left w:val="nil"/>
              <w:bottom w:val="single" w:sz="8" w:space="0" w:color="000000"/>
              <w:right w:val="single" w:sz="8" w:space="0" w:color="auto"/>
            </w:tcBorders>
            <w:vAlign w:val="center"/>
          </w:tcPr>
          <w:p w14:paraId="63DC7DCC"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Design</w:t>
            </w:r>
          </w:p>
        </w:tc>
        <w:tc>
          <w:tcPr>
            <w:tcW w:w="2092" w:type="dxa"/>
            <w:tcBorders>
              <w:top w:val="nil"/>
              <w:left w:val="nil"/>
              <w:bottom w:val="single" w:sz="8" w:space="0" w:color="000000"/>
              <w:right w:val="single" w:sz="8" w:space="0" w:color="auto"/>
            </w:tcBorders>
            <w:vAlign w:val="center"/>
          </w:tcPr>
          <w:p w14:paraId="1CD2E8A8"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 xml:space="preserve">    Range</w:t>
            </w:r>
          </w:p>
        </w:tc>
      </w:tr>
      <w:tr w:rsidR="007121A4" w:rsidRPr="003D4342" w14:paraId="6858A1AC"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0938EFEA"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Physical Component Analysis ( As Received)</w:t>
            </w:r>
          </w:p>
        </w:tc>
      </w:tr>
      <w:tr w:rsidR="007121A4" w:rsidRPr="00471930" w14:paraId="488D491E"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2B3F3022" w14:textId="77777777" w:rsidR="007121A4" w:rsidRPr="00471930" w:rsidRDefault="007121A4" w:rsidP="00AA03CD">
            <w:pPr>
              <w:spacing w:line="240" w:lineRule="auto"/>
              <w:jc w:val="both"/>
              <w:rPr>
                <w:rFonts w:ascii="Times New Roman" w:hAnsi="Times New Roman"/>
                <w:bCs/>
                <w:sz w:val="24"/>
                <w:szCs w:val="24"/>
              </w:rPr>
            </w:pPr>
            <w:r w:rsidRPr="00471930">
              <w:rPr>
                <w:rFonts w:ascii="Times New Roman" w:hAnsi="Times New Roman"/>
                <w:bCs/>
                <w:sz w:val="24"/>
                <w:szCs w:val="24"/>
              </w:rPr>
              <w:t xml:space="preserve">Wood (% By Weight) </w:t>
            </w:r>
          </w:p>
        </w:tc>
        <w:tc>
          <w:tcPr>
            <w:tcW w:w="1471" w:type="dxa"/>
            <w:tcBorders>
              <w:top w:val="nil"/>
              <w:left w:val="nil"/>
              <w:bottom w:val="single" w:sz="8" w:space="0" w:color="000000"/>
              <w:right w:val="single" w:sz="8" w:space="0" w:color="auto"/>
            </w:tcBorders>
            <w:vAlign w:val="center"/>
          </w:tcPr>
          <w:p w14:paraId="32264A5D"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c>
          <w:tcPr>
            <w:tcW w:w="2092" w:type="dxa"/>
            <w:tcBorders>
              <w:top w:val="nil"/>
              <w:left w:val="nil"/>
              <w:bottom w:val="single" w:sz="8" w:space="0" w:color="000000"/>
              <w:right w:val="single" w:sz="8" w:space="0" w:color="auto"/>
            </w:tcBorders>
            <w:vAlign w:val="center"/>
          </w:tcPr>
          <w:p w14:paraId="01FFAC9A"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r>
      <w:tr w:rsidR="007121A4" w:rsidRPr="00471930" w14:paraId="77EEBB20"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3E00BF5D" w14:textId="77777777" w:rsidR="007121A4" w:rsidRPr="00471930" w:rsidRDefault="007121A4" w:rsidP="00AA03CD">
            <w:pPr>
              <w:spacing w:line="240" w:lineRule="auto"/>
              <w:jc w:val="both"/>
              <w:rPr>
                <w:rFonts w:ascii="Times New Roman" w:hAnsi="Times New Roman"/>
                <w:bCs/>
                <w:sz w:val="24"/>
                <w:szCs w:val="24"/>
              </w:rPr>
            </w:pPr>
            <w:r w:rsidRPr="00471930">
              <w:rPr>
                <w:rFonts w:ascii="Times New Roman" w:hAnsi="Times New Roman"/>
                <w:bCs/>
                <w:sz w:val="24"/>
                <w:szCs w:val="24"/>
              </w:rPr>
              <w:t xml:space="preserve">Paper (% By Weight) </w:t>
            </w:r>
          </w:p>
        </w:tc>
        <w:tc>
          <w:tcPr>
            <w:tcW w:w="1471" w:type="dxa"/>
            <w:tcBorders>
              <w:top w:val="nil"/>
              <w:left w:val="nil"/>
              <w:bottom w:val="single" w:sz="8" w:space="0" w:color="000000"/>
              <w:right w:val="single" w:sz="8" w:space="0" w:color="auto"/>
            </w:tcBorders>
            <w:vAlign w:val="center"/>
          </w:tcPr>
          <w:p w14:paraId="3DBA346B"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c>
          <w:tcPr>
            <w:tcW w:w="2092" w:type="dxa"/>
            <w:tcBorders>
              <w:top w:val="nil"/>
              <w:left w:val="nil"/>
              <w:bottom w:val="single" w:sz="8" w:space="0" w:color="000000"/>
              <w:right w:val="single" w:sz="8" w:space="0" w:color="auto"/>
            </w:tcBorders>
            <w:vAlign w:val="center"/>
          </w:tcPr>
          <w:p w14:paraId="2B79BA59"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r>
      <w:tr w:rsidR="007121A4" w:rsidRPr="00471930" w14:paraId="26D173F0"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1C8DAFD1" w14:textId="77777777" w:rsidR="007121A4" w:rsidRPr="00471930" w:rsidRDefault="007121A4" w:rsidP="00AA03CD">
            <w:pPr>
              <w:spacing w:line="240" w:lineRule="auto"/>
              <w:jc w:val="both"/>
              <w:rPr>
                <w:rFonts w:ascii="Times New Roman" w:hAnsi="Times New Roman"/>
                <w:bCs/>
                <w:sz w:val="24"/>
                <w:szCs w:val="24"/>
              </w:rPr>
            </w:pPr>
            <w:r w:rsidRPr="00471930">
              <w:rPr>
                <w:rFonts w:ascii="Times New Roman" w:hAnsi="Times New Roman"/>
                <w:bCs/>
                <w:sz w:val="24"/>
                <w:szCs w:val="24"/>
              </w:rPr>
              <w:t xml:space="preserve">Plastic (% By Weight) </w:t>
            </w:r>
          </w:p>
        </w:tc>
        <w:tc>
          <w:tcPr>
            <w:tcW w:w="1471" w:type="dxa"/>
            <w:tcBorders>
              <w:top w:val="nil"/>
              <w:left w:val="nil"/>
              <w:bottom w:val="single" w:sz="8" w:space="0" w:color="000000"/>
              <w:right w:val="single" w:sz="8" w:space="0" w:color="auto"/>
            </w:tcBorders>
            <w:vAlign w:val="center"/>
          </w:tcPr>
          <w:p w14:paraId="029E9BB4"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c>
          <w:tcPr>
            <w:tcW w:w="2092" w:type="dxa"/>
            <w:tcBorders>
              <w:top w:val="nil"/>
              <w:left w:val="nil"/>
              <w:bottom w:val="single" w:sz="8" w:space="0" w:color="000000"/>
              <w:right w:val="single" w:sz="8" w:space="0" w:color="auto"/>
            </w:tcBorders>
            <w:vAlign w:val="center"/>
          </w:tcPr>
          <w:p w14:paraId="19C7F367"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r>
      <w:tr w:rsidR="007121A4" w:rsidRPr="00471930" w14:paraId="26BBCF5A"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4C598D89" w14:textId="77777777" w:rsidR="007121A4" w:rsidRPr="00471930" w:rsidRDefault="007121A4" w:rsidP="00AA03CD">
            <w:pPr>
              <w:spacing w:line="240" w:lineRule="auto"/>
              <w:jc w:val="both"/>
              <w:rPr>
                <w:rFonts w:ascii="Times New Roman" w:hAnsi="Times New Roman"/>
                <w:bCs/>
                <w:sz w:val="24"/>
                <w:szCs w:val="24"/>
              </w:rPr>
            </w:pPr>
            <w:r w:rsidRPr="00471930">
              <w:rPr>
                <w:rFonts w:ascii="Times New Roman" w:hAnsi="Times New Roman"/>
                <w:bCs/>
                <w:sz w:val="24"/>
                <w:szCs w:val="24"/>
              </w:rPr>
              <w:t>……</w:t>
            </w:r>
          </w:p>
        </w:tc>
        <w:tc>
          <w:tcPr>
            <w:tcW w:w="1471" w:type="dxa"/>
            <w:tcBorders>
              <w:top w:val="nil"/>
              <w:left w:val="nil"/>
              <w:bottom w:val="single" w:sz="8" w:space="0" w:color="000000"/>
              <w:right w:val="single" w:sz="8" w:space="0" w:color="auto"/>
            </w:tcBorders>
            <w:vAlign w:val="center"/>
          </w:tcPr>
          <w:p w14:paraId="2297A853"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c>
          <w:tcPr>
            <w:tcW w:w="2092" w:type="dxa"/>
            <w:tcBorders>
              <w:top w:val="nil"/>
              <w:left w:val="nil"/>
              <w:bottom w:val="single" w:sz="8" w:space="0" w:color="000000"/>
              <w:right w:val="single" w:sz="8" w:space="0" w:color="auto"/>
            </w:tcBorders>
            <w:vAlign w:val="center"/>
          </w:tcPr>
          <w:p w14:paraId="2F212CAE" w14:textId="77777777" w:rsidR="007121A4" w:rsidRPr="00471930" w:rsidRDefault="007121A4" w:rsidP="00AA03CD">
            <w:pPr>
              <w:spacing w:line="240" w:lineRule="auto"/>
              <w:jc w:val="both"/>
              <w:rPr>
                <w:rFonts w:ascii="Times New Roman" w:hAnsi="Times New Roman"/>
                <w:b/>
                <w:bCs/>
                <w:sz w:val="24"/>
                <w:szCs w:val="24"/>
              </w:rPr>
            </w:pPr>
            <w:r w:rsidRPr="00A670C3">
              <w:rPr>
                <w:rFonts w:ascii="Times New Roman" w:eastAsia="MS Gothic" w:hAnsi="Times New Roman"/>
                <w:b/>
                <w:bCs/>
                <w:sz w:val="24"/>
                <w:szCs w:val="24"/>
              </w:rPr>
              <w:t xml:space="preserve">　</w:t>
            </w:r>
          </w:p>
        </w:tc>
      </w:tr>
      <w:tr w:rsidR="007121A4" w:rsidRPr="003D4342" w14:paraId="5BC84095"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0E0E75C2" w14:textId="77777777" w:rsidR="007121A4" w:rsidRPr="00471930" w:rsidRDefault="007121A4" w:rsidP="00AA03CD">
            <w:pPr>
              <w:spacing w:line="240" w:lineRule="auto"/>
              <w:jc w:val="both"/>
              <w:rPr>
                <w:rFonts w:ascii="Times New Roman" w:hAnsi="Times New Roman"/>
                <w:b/>
                <w:bCs/>
                <w:sz w:val="24"/>
                <w:szCs w:val="24"/>
              </w:rPr>
            </w:pPr>
            <w:bookmarkStart w:id="4" w:name="RANGE!B9"/>
            <w:r w:rsidRPr="00471930">
              <w:rPr>
                <w:rFonts w:ascii="Times New Roman" w:hAnsi="Times New Roman"/>
                <w:b/>
                <w:bCs/>
                <w:sz w:val="24"/>
                <w:szCs w:val="24"/>
              </w:rPr>
              <w:t xml:space="preserve">Proximate Analysis </w:t>
            </w:r>
            <w:r w:rsidRPr="00A670C3">
              <w:rPr>
                <w:rFonts w:ascii="Times New Roman" w:eastAsia="MS Gothic" w:hAnsi="Times New Roman"/>
                <w:b/>
                <w:bCs/>
                <w:sz w:val="24"/>
                <w:szCs w:val="24"/>
              </w:rPr>
              <w:t>（</w:t>
            </w:r>
            <w:r w:rsidRPr="00471930">
              <w:rPr>
                <w:rFonts w:ascii="Times New Roman" w:hAnsi="Times New Roman"/>
                <w:b/>
                <w:bCs/>
                <w:sz w:val="24"/>
                <w:szCs w:val="24"/>
              </w:rPr>
              <w:t>As Received</w:t>
            </w:r>
            <w:r w:rsidRPr="00A670C3">
              <w:rPr>
                <w:rFonts w:ascii="Times New Roman" w:eastAsia="MS Gothic" w:hAnsi="Times New Roman"/>
                <w:b/>
                <w:bCs/>
                <w:sz w:val="24"/>
                <w:szCs w:val="24"/>
              </w:rPr>
              <w:t>）</w:t>
            </w:r>
            <w:bookmarkEnd w:id="4"/>
          </w:p>
        </w:tc>
      </w:tr>
      <w:tr w:rsidR="007121A4" w:rsidRPr="00471930" w14:paraId="287AE58A"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2C627B4F"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Total Moisture (% By Weight) </w:t>
            </w:r>
          </w:p>
        </w:tc>
        <w:tc>
          <w:tcPr>
            <w:tcW w:w="1471" w:type="dxa"/>
            <w:tcBorders>
              <w:top w:val="nil"/>
              <w:left w:val="nil"/>
              <w:bottom w:val="single" w:sz="8" w:space="0" w:color="000000"/>
              <w:right w:val="single" w:sz="8" w:space="0" w:color="auto"/>
            </w:tcBorders>
            <w:vAlign w:val="center"/>
          </w:tcPr>
          <w:p w14:paraId="59213DBF"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6B4A9D21"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25CCA425"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4AEE28B0"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Ash (% By Weight) </w:t>
            </w:r>
          </w:p>
        </w:tc>
        <w:tc>
          <w:tcPr>
            <w:tcW w:w="1471" w:type="dxa"/>
            <w:tcBorders>
              <w:top w:val="nil"/>
              <w:left w:val="nil"/>
              <w:bottom w:val="single" w:sz="8" w:space="0" w:color="000000"/>
              <w:right w:val="single" w:sz="8" w:space="0" w:color="auto"/>
            </w:tcBorders>
            <w:vAlign w:val="center"/>
          </w:tcPr>
          <w:p w14:paraId="2D9BB4BE"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49719778"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45C309CE"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36C1F935"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Volatile Matter (% By Weight) </w:t>
            </w:r>
          </w:p>
        </w:tc>
        <w:tc>
          <w:tcPr>
            <w:tcW w:w="1471" w:type="dxa"/>
            <w:tcBorders>
              <w:top w:val="nil"/>
              <w:left w:val="nil"/>
              <w:bottom w:val="single" w:sz="8" w:space="0" w:color="000000"/>
              <w:right w:val="single" w:sz="8" w:space="0" w:color="auto"/>
            </w:tcBorders>
            <w:vAlign w:val="center"/>
          </w:tcPr>
          <w:p w14:paraId="4A8230F5"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7F9D0483"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18037BAB"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665BF32F"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Fixed Carbon (% By Weight) </w:t>
            </w:r>
          </w:p>
        </w:tc>
        <w:tc>
          <w:tcPr>
            <w:tcW w:w="1471" w:type="dxa"/>
            <w:tcBorders>
              <w:top w:val="nil"/>
              <w:left w:val="nil"/>
              <w:bottom w:val="single" w:sz="8" w:space="0" w:color="000000"/>
              <w:right w:val="single" w:sz="8" w:space="0" w:color="auto"/>
            </w:tcBorders>
            <w:vAlign w:val="center"/>
          </w:tcPr>
          <w:p w14:paraId="708D399F"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74E88A03"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3D4342" w14:paraId="5DC38D06"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58AC1C39"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 xml:space="preserve">Ultimate Analysis </w:t>
            </w:r>
            <w:r w:rsidRPr="00A670C3">
              <w:rPr>
                <w:rFonts w:ascii="Times New Roman" w:eastAsia="MS Gothic" w:hAnsi="Times New Roman"/>
                <w:b/>
                <w:bCs/>
                <w:sz w:val="24"/>
                <w:szCs w:val="24"/>
              </w:rPr>
              <w:t>（</w:t>
            </w:r>
            <w:r w:rsidRPr="00471930">
              <w:rPr>
                <w:rFonts w:ascii="Times New Roman" w:hAnsi="Times New Roman"/>
                <w:b/>
                <w:bCs/>
                <w:sz w:val="24"/>
                <w:szCs w:val="24"/>
              </w:rPr>
              <w:t>As Received</w:t>
            </w:r>
            <w:r w:rsidRPr="00A670C3">
              <w:rPr>
                <w:rFonts w:ascii="Times New Roman" w:eastAsia="MS Gothic" w:hAnsi="Times New Roman"/>
                <w:b/>
                <w:bCs/>
                <w:sz w:val="24"/>
                <w:szCs w:val="24"/>
              </w:rPr>
              <w:t>）</w:t>
            </w:r>
          </w:p>
        </w:tc>
      </w:tr>
      <w:tr w:rsidR="007121A4" w:rsidRPr="00471930" w14:paraId="1C1E1AA8"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3206029C"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Carbon (% By Weight) </w:t>
            </w:r>
          </w:p>
        </w:tc>
        <w:tc>
          <w:tcPr>
            <w:tcW w:w="1471" w:type="dxa"/>
            <w:tcBorders>
              <w:top w:val="nil"/>
              <w:left w:val="nil"/>
              <w:bottom w:val="single" w:sz="8" w:space="0" w:color="000000"/>
              <w:right w:val="single" w:sz="8" w:space="0" w:color="auto"/>
            </w:tcBorders>
            <w:vAlign w:val="center"/>
          </w:tcPr>
          <w:p w14:paraId="2B9EF5F0"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0C4DB4CF"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239C9BFA"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49F14E0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Hydrogen (% By Weight) </w:t>
            </w:r>
          </w:p>
        </w:tc>
        <w:tc>
          <w:tcPr>
            <w:tcW w:w="1471" w:type="dxa"/>
            <w:tcBorders>
              <w:top w:val="nil"/>
              <w:left w:val="nil"/>
              <w:bottom w:val="single" w:sz="8" w:space="0" w:color="000000"/>
              <w:right w:val="single" w:sz="8" w:space="0" w:color="auto"/>
            </w:tcBorders>
            <w:vAlign w:val="center"/>
          </w:tcPr>
          <w:p w14:paraId="494A9EA8"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4EB57D81"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5E8588AF"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4A187EB1"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Oxygen (% By Weight Difference)</w:t>
            </w:r>
          </w:p>
        </w:tc>
        <w:tc>
          <w:tcPr>
            <w:tcW w:w="1471" w:type="dxa"/>
            <w:tcBorders>
              <w:top w:val="nil"/>
              <w:left w:val="nil"/>
              <w:bottom w:val="single" w:sz="8" w:space="0" w:color="000000"/>
              <w:right w:val="single" w:sz="8" w:space="0" w:color="auto"/>
            </w:tcBorders>
            <w:vAlign w:val="center"/>
          </w:tcPr>
          <w:p w14:paraId="28C120F9"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141AADAD"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69C9371A"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43D97C50"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 xml:space="preserve">Nitrogen (% By Weight) </w:t>
            </w:r>
          </w:p>
        </w:tc>
        <w:tc>
          <w:tcPr>
            <w:tcW w:w="1471" w:type="dxa"/>
            <w:tcBorders>
              <w:top w:val="nil"/>
              <w:left w:val="nil"/>
              <w:bottom w:val="single" w:sz="8" w:space="0" w:color="000000"/>
              <w:right w:val="single" w:sz="8" w:space="0" w:color="auto"/>
            </w:tcBorders>
            <w:vAlign w:val="center"/>
          </w:tcPr>
          <w:p w14:paraId="0982E1A2"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7D16ABC9"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3B991E2E"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6753CEAA"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Sulfur (% By Weight)</w:t>
            </w:r>
          </w:p>
        </w:tc>
        <w:tc>
          <w:tcPr>
            <w:tcW w:w="1471" w:type="dxa"/>
            <w:tcBorders>
              <w:top w:val="nil"/>
              <w:left w:val="nil"/>
              <w:bottom w:val="single" w:sz="8" w:space="0" w:color="000000"/>
              <w:right w:val="single" w:sz="8" w:space="0" w:color="auto"/>
            </w:tcBorders>
            <w:vAlign w:val="center"/>
          </w:tcPr>
          <w:p w14:paraId="152C3105"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5B613773"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40787738"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7C2797A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Chlorine (% By Weight)</w:t>
            </w:r>
          </w:p>
        </w:tc>
        <w:tc>
          <w:tcPr>
            <w:tcW w:w="1471" w:type="dxa"/>
            <w:tcBorders>
              <w:top w:val="nil"/>
              <w:left w:val="nil"/>
              <w:bottom w:val="single" w:sz="8" w:space="0" w:color="000000"/>
              <w:right w:val="single" w:sz="8" w:space="0" w:color="auto"/>
            </w:tcBorders>
            <w:vAlign w:val="center"/>
          </w:tcPr>
          <w:p w14:paraId="15F21D24"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0454B38A"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71A08409"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6882811F"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 xml:space="preserve">Calorific Value (As Received) </w:t>
            </w:r>
          </w:p>
        </w:tc>
      </w:tr>
      <w:tr w:rsidR="007121A4" w:rsidRPr="003D4342" w14:paraId="24B4C77E"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35F63E30" w14:textId="77777777" w:rsidR="007121A4" w:rsidRPr="00471930" w:rsidRDefault="007121A4" w:rsidP="00AA03CD">
            <w:pPr>
              <w:spacing w:line="240" w:lineRule="auto"/>
              <w:jc w:val="both"/>
              <w:rPr>
                <w:rFonts w:ascii="Times New Roman" w:hAnsi="Times New Roman"/>
                <w:sz w:val="24"/>
                <w:szCs w:val="24"/>
              </w:rPr>
            </w:pPr>
            <w:bookmarkStart w:id="5" w:name="RANGE!B22"/>
            <w:r w:rsidRPr="00471930">
              <w:rPr>
                <w:rFonts w:ascii="Times New Roman" w:hAnsi="Times New Roman"/>
                <w:sz w:val="24"/>
                <w:szCs w:val="24"/>
              </w:rPr>
              <w:t>High Heat Value (kJ/kg)</w:t>
            </w:r>
            <w:bookmarkEnd w:id="5"/>
          </w:p>
        </w:tc>
        <w:tc>
          <w:tcPr>
            <w:tcW w:w="1471" w:type="dxa"/>
            <w:tcBorders>
              <w:top w:val="nil"/>
              <w:left w:val="nil"/>
              <w:bottom w:val="single" w:sz="8" w:space="0" w:color="000000"/>
              <w:right w:val="single" w:sz="8" w:space="0" w:color="auto"/>
            </w:tcBorders>
            <w:vAlign w:val="center"/>
          </w:tcPr>
          <w:p w14:paraId="42BC8716"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auto"/>
            </w:tcBorders>
            <w:vAlign w:val="center"/>
          </w:tcPr>
          <w:p w14:paraId="5597340D"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3D4342" w14:paraId="1123D32D"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4655EE69"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Low Heat Value (kJ/kg)</w:t>
            </w:r>
          </w:p>
        </w:tc>
        <w:tc>
          <w:tcPr>
            <w:tcW w:w="1471" w:type="dxa"/>
            <w:tcBorders>
              <w:top w:val="nil"/>
              <w:left w:val="nil"/>
              <w:bottom w:val="single" w:sz="8" w:space="0" w:color="000000"/>
              <w:right w:val="single" w:sz="8" w:space="0" w:color="auto"/>
            </w:tcBorders>
            <w:vAlign w:val="center"/>
          </w:tcPr>
          <w:p w14:paraId="69A8107A"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auto"/>
            </w:tcBorders>
            <w:vAlign w:val="center"/>
          </w:tcPr>
          <w:p w14:paraId="6F8D0C75"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2A8DD572"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266923C4"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 xml:space="preserve">Ash Analysis </w:t>
            </w:r>
          </w:p>
        </w:tc>
      </w:tr>
      <w:tr w:rsidR="007121A4" w:rsidRPr="00471930" w14:paraId="579F0CC2" w14:textId="77777777" w:rsidTr="00AA03CD">
        <w:trPr>
          <w:cantSplit/>
          <w:trHeight w:val="20"/>
        </w:trPr>
        <w:tc>
          <w:tcPr>
            <w:tcW w:w="4866" w:type="dxa"/>
            <w:tcBorders>
              <w:top w:val="nil"/>
              <w:left w:val="single" w:sz="8" w:space="0" w:color="000000"/>
              <w:bottom w:val="single" w:sz="8" w:space="0" w:color="000000"/>
              <w:right w:val="single" w:sz="8" w:space="0" w:color="auto"/>
            </w:tcBorders>
            <w:vAlign w:val="center"/>
          </w:tcPr>
          <w:p w14:paraId="1E423595"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SiO</w:t>
            </w:r>
            <w:r w:rsidRPr="00471930">
              <w:rPr>
                <w:rFonts w:ascii="Times New Roman" w:hAnsi="Times New Roman"/>
                <w:sz w:val="24"/>
                <w:szCs w:val="24"/>
                <w:vertAlign w:val="subscript"/>
              </w:rPr>
              <w:t>2</w:t>
            </w:r>
            <w:r w:rsidRPr="00471930">
              <w:rPr>
                <w:rFonts w:ascii="Times New Roman" w:hAnsi="Times New Roman"/>
                <w:sz w:val="24"/>
                <w:szCs w:val="24"/>
              </w:rPr>
              <w:t xml:space="preserve">  (% By Weight) </w:t>
            </w:r>
          </w:p>
        </w:tc>
        <w:tc>
          <w:tcPr>
            <w:tcW w:w="1471" w:type="dxa"/>
            <w:tcBorders>
              <w:top w:val="nil"/>
              <w:left w:val="nil"/>
              <w:bottom w:val="single" w:sz="8" w:space="0" w:color="000000"/>
              <w:right w:val="single" w:sz="8" w:space="0" w:color="auto"/>
            </w:tcBorders>
            <w:vAlign w:val="center"/>
          </w:tcPr>
          <w:p w14:paraId="6D0E4D53"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58B94BD5"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7A79307B"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0BB95B47"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Al</w:t>
            </w:r>
            <w:r w:rsidRPr="00471930">
              <w:rPr>
                <w:rFonts w:ascii="Times New Roman" w:hAnsi="Times New Roman"/>
                <w:sz w:val="24"/>
                <w:szCs w:val="24"/>
                <w:vertAlign w:val="subscript"/>
              </w:rPr>
              <w:t>2</w:t>
            </w:r>
            <w:r w:rsidRPr="00471930">
              <w:rPr>
                <w:rFonts w:ascii="Times New Roman" w:hAnsi="Times New Roman"/>
                <w:sz w:val="24"/>
                <w:szCs w:val="24"/>
              </w:rPr>
              <w:t>O</w:t>
            </w:r>
            <w:r w:rsidRPr="00471930">
              <w:rPr>
                <w:rFonts w:ascii="Times New Roman" w:hAnsi="Times New Roman"/>
                <w:sz w:val="24"/>
                <w:szCs w:val="24"/>
                <w:vertAlign w:val="subscript"/>
              </w:rPr>
              <w:t>3</w:t>
            </w:r>
            <w:r w:rsidRPr="00471930">
              <w:rPr>
                <w:rFonts w:ascii="Times New Roman" w:hAnsi="Times New Roman"/>
                <w:sz w:val="24"/>
                <w:szCs w:val="24"/>
              </w:rPr>
              <w:t xml:space="preserve">  (% By Weight)</w:t>
            </w:r>
          </w:p>
        </w:tc>
        <w:tc>
          <w:tcPr>
            <w:tcW w:w="1471" w:type="dxa"/>
            <w:tcBorders>
              <w:top w:val="nil"/>
              <w:left w:val="nil"/>
              <w:bottom w:val="single" w:sz="8" w:space="0" w:color="000000"/>
              <w:right w:val="single" w:sz="8" w:space="0" w:color="auto"/>
            </w:tcBorders>
            <w:vAlign w:val="center"/>
          </w:tcPr>
          <w:p w14:paraId="60EF5C60"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59B7C7CF"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4D720098"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1645C82F"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Fe</w:t>
            </w:r>
            <w:r w:rsidRPr="00471930">
              <w:rPr>
                <w:rFonts w:ascii="Times New Roman" w:hAnsi="Times New Roman"/>
                <w:sz w:val="24"/>
                <w:szCs w:val="24"/>
                <w:vertAlign w:val="subscript"/>
              </w:rPr>
              <w:t>2</w:t>
            </w:r>
            <w:r w:rsidRPr="00471930">
              <w:rPr>
                <w:rFonts w:ascii="Times New Roman" w:hAnsi="Times New Roman"/>
                <w:sz w:val="24"/>
                <w:szCs w:val="24"/>
              </w:rPr>
              <w:t>O</w:t>
            </w:r>
            <w:r w:rsidRPr="00471930">
              <w:rPr>
                <w:rFonts w:ascii="Times New Roman" w:hAnsi="Times New Roman"/>
                <w:sz w:val="24"/>
                <w:szCs w:val="24"/>
                <w:vertAlign w:val="subscript"/>
              </w:rPr>
              <w:t>3</w:t>
            </w:r>
            <w:r w:rsidRPr="00471930">
              <w:rPr>
                <w:rFonts w:ascii="Times New Roman" w:hAnsi="Times New Roman"/>
                <w:sz w:val="24"/>
                <w:szCs w:val="24"/>
              </w:rPr>
              <w:t xml:space="preserve">  (% By Weight)</w:t>
            </w:r>
          </w:p>
        </w:tc>
        <w:tc>
          <w:tcPr>
            <w:tcW w:w="1471" w:type="dxa"/>
            <w:tcBorders>
              <w:top w:val="nil"/>
              <w:left w:val="nil"/>
              <w:bottom w:val="single" w:sz="8" w:space="0" w:color="000000"/>
              <w:right w:val="single" w:sz="8" w:space="0" w:color="auto"/>
            </w:tcBorders>
            <w:vAlign w:val="center"/>
          </w:tcPr>
          <w:p w14:paraId="0E1D8353"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1D43CF3C"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3265D754"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298DB238"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MgO (% By Weight)</w:t>
            </w:r>
          </w:p>
        </w:tc>
        <w:tc>
          <w:tcPr>
            <w:tcW w:w="1471" w:type="dxa"/>
            <w:tcBorders>
              <w:top w:val="nil"/>
              <w:left w:val="nil"/>
              <w:bottom w:val="single" w:sz="8" w:space="0" w:color="000000"/>
              <w:right w:val="single" w:sz="8" w:space="0" w:color="auto"/>
            </w:tcBorders>
            <w:vAlign w:val="center"/>
          </w:tcPr>
          <w:p w14:paraId="3BFAD082"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201DCD9E"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0AC7B408"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08027C73" w14:textId="77777777" w:rsidR="007121A4" w:rsidRPr="00471930" w:rsidRDefault="007121A4" w:rsidP="00AA03CD">
            <w:pPr>
              <w:spacing w:line="240" w:lineRule="auto"/>
              <w:jc w:val="both"/>
              <w:rPr>
                <w:rFonts w:ascii="Times New Roman" w:hAnsi="Times New Roman"/>
                <w:sz w:val="24"/>
                <w:szCs w:val="24"/>
              </w:rPr>
            </w:pPr>
            <w:proofErr w:type="spellStart"/>
            <w:r w:rsidRPr="00471930">
              <w:rPr>
                <w:rFonts w:ascii="Times New Roman" w:hAnsi="Times New Roman"/>
                <w:sz w:val="24"/>
                <w:szCs w:val="24"/>
              </w:rPr>
              <w:t>CaO</w:t>
            </w:r>
            <w:proofErr w:type="spellEnd"/>
            <w:r w:rsidRPr="00471930">
              <w:rPr>
                <w:rFonts w:ascii="Times New Roman" w:hAnsi="Times New Roman"/>
                <w:sz w:val="24"/>
                <w:szCs w:val="24"/>
              </w:rPr>
              <w:t xml:space="preserve"> (% By Weight)</w:t>
            </w:r>
          </w:p>
        </w:tc>
        <w:tc>
          <w:tcPr>
            <w:tcW w:w="1471" w:type="dxa"/>
            <w:tcBorders>
              <w:top w:val="nil"/>
              <w:left w:val="nil"/>
              <w:bottom w:val="single" w:sz="8" w:space="0" w:color="000000"/>
              <w:right w:val="single" w:sz="8" w:space="0" w:color="auto"/>
            </w:tcBorders>
            <w:vAlign w:val="center"/>
          </w:tcPr>
          <w:p w14:paraId="626CED77"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07DED616"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3277452D"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2A524690"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lastRenderedPageBreak/>
              <w:t>Na</w:t>
            </w:r>
            <w:r w:rsidRPr="00471930">
              <w:rPr>
                <w:rFonts w:ascii="Times New Roman" w:hAnsi="Times New Roman"/>
                <w:sz w:val="24"/>
                <w:szCs w:val="24"/>
                <w:vertAlign w:val="subscript"/>
              </w:rPr>
              <w:t>2</w:t>
            </w:r>
            <w:r w:rsidRPr="00471930">
              <w:rPr>
                <w:rFonts w:ascii="Times New Roman" w:hAnsi="Times New Roman"/>
                <w:sz w:val="24"/>
                <w:szCs w:val="24"/>
              </w:rPr>
              <w:t>O (% By Weight)</w:t>
            </w:r>
          </w:p>
        </w:tc>
        <w:tc>
          <w:tcPr>
            <w:tcW w:w="1471" w:type="dxa"/>
            <w:tcBorders>
              <w:top w:val="nil"/>
              <w:left w:val="nil"/>
              <w:bottom w:val="single" w:sz="8" w:space="0" w:color="000000"/>
              <w:right w:val="single" w:sz="8" w:space="0" w:color="auto"/>
            </w:tcBorders>
            <w:vAlign w:val="center"/>
          </w:tcPr>
          <w:p w14:paraId="3169C9DF"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42723565"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26851285"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24A58EE4" w14:textId="77777777" w:rsidR="007121A4" w:rsidRPr="00471930" w:rsidRDefault="007121A4" w:rsidP="00AA03CD">
            <w:pPr>
              <w:spacing w:line="240" w:lineRule="auto"/>
              <w:jc w:val="both"/>
              <w:rPr>
                <w:rFonts w:ascii="Times New Roman" w:hAnsi="Times New Roman"/>
                <w:sz w:val="24"/>
                <w:szCs w:val="24"/>
              </w:rPr>
            </w:pPr>
            <w:proofErr w:type="spellStart"/>
            <w:r w:rsidRPr="00471930">
              <w:rPr>
                <w:rFonts w:ascii="Times New Roman" w:hAnsi="Times New Roman"/>
                <w:sz w:val="24"/>
                <w:szCs w:val="24"/>
              </w:rPr>
              <w:t>MnO</w:t>
            </w:r>
            <w:proofErr w:type="spellEnd"/>
            <w:r w:rsidRPr="00471930">
              <w:rPr>
                <w:rFonts w:ascii="Times New Roman" w:hAnsi="Times New Roman"/>
                <w:sz w:val="24"/>
                <w:szCs w:val="24"/>
              </w:rPr>
              <w:t>(% By Weight)</w:t>
            </w:r>
          </w:p>
        </w:tc>
        <w:tc>
          <w:tcPr>
            <w:tcW w:w="1471" w:type="dxa"/>
            <w:tcBorders>
              <w:top w:val="nil"/>
              <w:left w:val="nil"/>
              <w:bottom w:val="single" w:sz="8" w:space="0" w:color="000000"/>
              <w:right w:val="single" w:sz="8" w:space="0" w:color="auto"/>
            </w:tcBorders>
            <w:vAlign w:val="center"/>
          </w:tcPr>
          <w:p w14:paraId="7E677580"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6213A3F0"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65807512"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5A24341C"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TiO</w:t>
            </w:r>
            <w:r w:rsidRPr="00471930">
              <w:rPr>
                <w:rFonts w:ascii="Times New Roman" w:hAnsi="Times New Roman"/>
                <w:sz w:val="24"/>
                <w:szCs w:val="24"/>
                <w:vertAlign w:val="subscript"/>
              </w:rPr>
              <w:t>2</w:t>
            </w:r>
            <w:r w:rsidRPr="00471930">
              <w:rPr>
                <w:rFonts w:ascii="Times New Roman" w:hAnsi="Times New Roman"/>
                <w:sz w:val="24"/>
                <w:szCs w:val="24"/>
              </w:rPr>
              <w:t xml:space="preserve">  (% By Weight)</w:t>
            </w:r>
          </w:p>
        </w:tc>
        <w:tc>
          <w:tcPr>
            <w:tcW w:w="1471" w:type="dxa"/>
            <w:tcBorders>
              <w:top w:val="nil"/>
              <w:left w:val="nil"/>
              <w:bottom w:val="single" w:sz="8" w:space="0" w:color="000000"/>
              <w:right w:val="single" w:sz="8" w:space="0" w:color="auto"/>
            </w:tcBorders>
            <w:vAlign w:val="center"/>
          </w:tcPr>
          <w:p w14:paraId="39EFEE10"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448CB820"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5CB76485"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0C181E6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P</w:t>
            </w:r>
            <w:r w:rsidRPr="00471930">
              <w:rPr>
                <w:rFonts w:ascii="Times New Roman" w:hAnsi="Times New Roman"/>
                <w:sz w:val="24"/>
                <w:szCs w:val="24"/>
                <w:vertAlign w:val="subscript"/>
              </w:rPr>
              <w:t>2</w:t>
            </w:r>
            <w:r w:rsidRPr="00471930">
              <w:rPr>
                <w:rFonts w:ascii="Times New Roman" w:hAnsi="Times New Roman"/>
                <w:sz w:val="24"/>
                <w:szCs w:val="24"/>
              </w:rPr>
              <w:t>O</w:t>
            </w:r>
            <w:r w:rsidRPr="00471930">
              <w:rPr>
                <w:rFonts w:ascii="Times New Roman" w:hAnsi="Times New Roman"/>
                <w:sz w:val="24"/>
                <w:szCs w:val="24"/>
                <w:vertAlign w:val="subscript"/>
              </w:rPr>
              <w:t>5</w:t>
            </w:r>
            <w:r w:rsidRPr="00471930">
              <w:rPr>
                <w:rFonts w:ascii="Times New Roman" w:hAnsi="Times New Roman"/>
                <w:sz w:val="24"/>
                <w:szCs w:val="24"/>
              </w:rPr>
              <w:t xml:space="preserve">  (% By Weight)</w:t>
            </w:r>
          </w:p>
        </w:tc>
        <w:tc>
          <w:tcPr>
            <w:tcW w:w="1471" w:type="dxa"/>
            <w:tcBorders>
              <w:top w:val="nil"/>
              <w:left w:val="nil"/>
              <w:bottom w:val="single" w:sz="8" w:space="0" w:color="000000"/>
              <w:right w:val="single" w:sz="8" w:space="0" w:color="auto"/>
            </w:tcBorders>
            <w:vAlign w:val="center"/>
          </w:tcPr>
          <w:p w14:paraId="1452968E"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3F669037"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0C70A1EA"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02983AA8"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SO</w:t>
            </w:r>
            <w:r w:rsidRPr="00471930">
              <w:rPr>
                <w:rFonts w:ascii="Times New Roman" w:hAnsi="Times New Roman"/>
                <w:sz w:val="24"/>
                <w:szCs w:val="24"/>
                <w:vertAlign w:val="subscript"/>
              </w:rPr>
              <w:t>3</w:t>
            </w:r>
            <w:r w:rsidRPr="00471930">
              <w:rPr>
                <w:rFonts w:ascii="Times New Roman" w:hAnsi="Times New Roman"/>
                <w:sz w:val="24"/>
                <w:szCs w:val="24"/>
              </w:rPr>
              <w:t xml:space="preserve">  (% By Weight)</w:t>
            </w:r>
          </w:p>
        </w:tc>
        <w:tc>
          <w:tcPr>
            <w:tcW w:w="1471" w:type="dxa"/>
            <w:tcBorders>
              <w:top w:val="nil"/>
              <w:left w:val="nil"/>
              <w:bottom w:val="single" w:sz="8" w:space="0" w:color="000000"/>
              <w:right w:val="single" w:sz="8" w:space="0" w:color="auto"/>
            </w:tcBorders>
            <w:vAlign w:val="center"/>
          </w:tcPr>
          <w:p w14:paraId="250EE792"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47D689C8"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45E906AC"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580042D5"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K</w:t>
            </w:r>
            <w:r w:rsidRPr="00471930">
              <w:rPr>
                <w:rFonts w:ascii="Times New Roman" w:hAnsi="Times New Roman"/>
                <w:sz w:val="24"/>
                <w:szCs w:val="24"/>
                <w:vertAlign w:val="subscript"/>
              </w:rPr>
              <w:t>2</w:t>
            </w:r>
            <w:r w:rsidRPr="00471930">
              <w:rPr>
                <w:rFonts w:ascii="Times New Roman" w:hAnsi="Times New Roman"/>
                <w:sz w:val="24"/>
                <w:szCs w:val="24"/>
              </w:rPr>
              <w:t>O (% By Weight)</w:t>
            </w:r>
          </w:p>
        </w:tc>
        <w:tc>
          <w:tcPr>
            <w:tcW w:w="1471" w:type="dxa"/>
            <w:tcBorders>
              <w:top w:val="nil"/>
              <w:left w:val="nil"/>
              <w:bottom w:val="single" w:sz="8" w:space="0" w:color="000000"/>
              <w:right w:val="single" w:sz="8" w:space="0" w:color="auto"/>
            </w:tcBorders>
            <w:vAlign w:val="center"/>
          </w:tcPr>
          <w:p w14:paraId="1D10C165"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26D7F544"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0744F933"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17B1CD94"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Base / Acid Ratio</w:t>
            </w:r>
          </w:p>
        </w:tc>
        <w:tc>
          <w:tcPr>
            <w:tcW w:w="1471" w:type="dxa"/>
            <w:tcBorders>
              <w:top w:val="nil"/>
              <w:left w:val="nil"/>
              <w:bottom w:val="single" w:sz="8" w:space="0" w:color="000000"/>
              <w:right w:val="single" w:sz="8" w:space="0" w:color="auto"/>
            </w:tcBorders>
            <w:vAlign w:val="center"/>
          </w:tcPr>
          <w:p w14:paraId="1B28591F"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000000"/>
            </w:tcBorders>
            <w:vAlign w:val="center"/>
          </w:tcPr>
          <w:p w14:paraId="75EFB022"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5BEE0E85" w14:textId="77777777"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14:paraId="7C18BBEB" w14:textId="77777777" w:rsidR="007121A4" w:rsidRPr="00471930" w:rsidRDefault="007121A4" w:rsidP="00AA03CD">
            <w:pPr>
              <w:spacing w:line="240" w:lineRule="auto"/>
              <w:jc w:val="both"/>
              <w:rPr>
                <w:rFonts w:ascii="Times New Roman" w:hAnsi="Times New Roman"/>
                <w:b/>
                <w:bCs/>
                <w:sz w:val="24"/>
                <w:szCs w:val="24"/>
              </w:rPr>
            </w:pPr>
            <w:r w:rsidRPr="00471930">
              <w:rPr>
                <w:rFonts w:ascii="Times New Roman" w:hAnsi="Times New Roman"/>
                <w:b/>
                <w:bCs/>
                <w:sz w:val="24"/>
                <w:szCs w:val="24"/>
              </w:rPr>
              <w:t>Ash Fusibility Characteristics</w:t>
            </w:r>
          </w:p>
        </w:tc>
      </w:tr>
      <w:tr w:rsidR="007121A4" w:rsidRPr="003D4342" w14:paraId="0F92D0D6" w14:textId="77777777"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14:paraId="18FC172B"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Initial Deformation (°C)at Reduced Atm</w:t>
            </w:r>
          </w:p>
        </w:tc>
        <w:tc>
          <w:tcPr>
            <w:tcW w:w="1471" w:type="dxa"/>
            <w:tcBorders>
              <w:top w:val="nil"/>
              <w:left w:val="nil"/>
              <w:bottom w:val="single" w:sz="8" w:space="0" w:color="000000"/>
              <w:right w:val="single" w:sz="8" w:space="0" w:color="auto"/>
            </w:tcBorders>
            <w:vAlign w:val="center"/>
          </w:tcPr>
          <w:p w14:paraId="1A1184AC"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000000"/>
              <w:right w:val="single" w:sz="8" w:space="0" w:color="auto"/>
            </w:tcBorders>
            <w:vAlign w:val="center"/>
          </w:tcPr>
          <w:p w14:paraId="2D1B68DE"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471930" w14:paraId="3C8BA42F" w14:textId="77777777" w:rsidTr="00AA03CD">
        <w:trPr>
          <w:cantSplit/>
          <w:trHeight w:val="20"/>
        </w:trPr>
        <w:tc>
          <w:tcPr>
            <w:tcW w:w="4866" w:type="dxa"/>
            <w:tcBorders>
              <w:top w:val="nil"/>
              <w:left w:val="single" w:sz="8" w:space="0" w:color="000000"/>
              <w:bottom w:val="single" w:sz="8" w:space="0" w:color="auto"/>
              <w:right w:val="single" w:sz="8" w:space="0" w:color="000000"/>
            </w:tcBorders>
            <w:vAlign w:val="center"/>
          </w:tcPr>
          <w:p w14:paraId="0E626076"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Softening Temperature (°C)</w:t>
            </w:r>
          </w:p>
        </w:tc>
        <w:tc>
          <w:tcPr>
            <w:tcW w:w="1471" w:type="dxa"/>
            <w:tcBorders>
              <w:top w:val="nil"/>
              <w:left w:val="nil"/>
              <w:bottom w:val="single" w:sz="8" w:space="0" w:color="auto"/>
              <w:right w:val="single" w:sz="8" w:space="0" w:color="auto"/>
            </w:tcBorders>
            <w:vAlign w:val="center"/>
          </w:tcPr>
          <w:p w14:paraId="6F1B439D"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auto"/>
              <w:right w:val="single" w:sz="8" w:space="0" w:color="auto"/>
            </w:tcBorders>
            <w:vAlign w:val="center"/>
          </w:tcPr>
          <w:p w14:paraId="03FDD972"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tr w:rsidR="007121A4" w:rsidRPr="003D4342" w14:paraId="761D9CD5" w14:textId="77777777" w:rsidTr="00AA03CD">
        <w:trPr>
          <w:cantSplit/>
          <w:trHeight w:val="20"/>
        </w:trPr>
        <w:tc>
          <w:tcPr>
            <w:tcW w:w="4866" w:type="dxa"/>
            <w:tcBorders>
              <w:top w:val="nil"/>
              <w:left w:val="single" w:sz="8" w:space="0" w:color="000000"/>
              <w:bottom w:val="single" w:sz="8" w:space="0" w:color="auto"/>
              <w:right w:val="single" w:sz="8" w:space="0" w:color="000000"/>
            </w:tcBorders>
            <w:vAlign w:val="center"/>
          </w:tcPr>
          <w:p w14:paraId="54267AA3" w14:textId="77777777" w:rsidR="007121A4" w:rsidRPr="00471930" w:rsidRDefault="007121A4" w:rsidP="00AA03CD">
            <w:pPr>
              <w:spacing w:line="240" w:lineRule="auto"/>
              <w:jc w:val="both"/>
              <w:rPr>
                <w:rFonts w:ascii="Times New Roman" w:hAnsi="Times New Roman"/>
                <w:sz w:val="24"/>
                <w:szCs w:val="24"/>
              </w:rPr>
            </w:pPr>
            <w:r w:rsidRPr="00471930">
              <w:rPr>
                <w:rFonts w:ascii="Times New Roman" w:hAnsi="Times New Roman"/>
                <w:sz w:val="24"/>
                <w:szCs w:val="24"/>
              </w:rPr>
              <w:t>Fusion Temperature (°C) at Reduced Atm</w:t>
            </w:r>
          </w:p>
        </w:tc>
        <w:tc>
          <w:tcPr>
            <w:tcW w:w="1471" w:type="dxa"/>
            <w:tcBorders>
              <w:top w:val="nil"/>
              <w:left w:val="nil"/>
              <w:bottom w:val="single" w:sz="8" w:space="0" w:color="auto"/>
              <w:right w:val="single" w:sz="8" w:space="0" w:color="auto"/>
            </w:tcBorders>
            <w:vAlign w:val="center"/>
          </w:tcPr>
          <w:p w14:paraId="633B97B4"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c>
          <w:tcPr>
            <w:tcW w:w="2092" w:type="dxa"/>
            <w:tcBorders>
              <w:top w:val="nil"/>
              <w:left w:val="nil"/>
              <w:bottom w:val="single" w:sz="8" w:space="0" w:color="auto"/>
              <w:right w:val="single" w:sz="8" w:space="0" w:color="auto"/>
            </w:tcBorders>
            <w:vAlign w:val="center"/>
          </w:tcPr>
          <w:p w14:paraId="0037C217" w14:textId="77777777" w:rsidR="007121A4" w:rsidRPr="00471930" w:rsidRDefault="007121A4" w:rsidP="00AA03CD">
            <w:pPr>
              <w:spacing w:line="240" w:lineRule="auto"/>
              <w:jc w:val="both"/>
              <w:rPr>
                <w:rFonts w:ascii="Times New Roman" w:hAnsi="Times New Roman"/>
                <w:sz w:val="24"/>
                <w:szCs w:val="24"/>
              </w:rPr>
            </w:pPr>
            <w:r w:rsidRPr="00A670C3">
              <w:rPr>
                <w:rFonts w:ascii="Times New Roman" w:eastAsia="MS Gothic" w:hAnsi="Times New Roman"/>
                <w:sz w:val="24"/>
                <w:szCs w:val="24"/>
              </w:rPr>
              <w:t xml:space="preserve">　</w:t>
            </w:r>
          </w:p>
        </w:tc>
      </w:tr>
      <w:bookmarkEnd w:id="3"/>
    </w:tbl>
    <w:p w14:paraId="69168539" w14:textId="77777777" w:rsidR="007121A4" w:rsidRPr="00A670C3" w:rsidRDefault="007121A4" w:rsidP="007121A4">
      <w:pPr>
        <w:autoSpaceDE w:val="0"/>
        <w:autoSpaceDN w:val="0"/>
        <w:adjustRightInd w:val="0"/>
        <w:spacing w:line="240" w:lineRule="auto"/>
        <w:ind w:right="113"/>
        <w:jc w:val="both"/>
        <w:outlineLvl w:val="0"/>
        <w:rPr>
          <w:rFonts w:ascii="Times New Roman" w:eastAsia="SimSun" w:hAnsi="Times New Roman"/>
          <w:sz w:val="24"/>
          <w:szCs w:val="24"/>
          <w:lang w:eastAsia="zh-CN"/>
        </w:rPr>
      </w:pPr>
    </w:p>
    <w:p w14:paraId="2001CEE0" w14:textId="77777777" w:rsidR="007121A4" w:rsidRPr="002C65EB" w:rsidRDefault="007121A4" w:rsidP="007121A4">
      <w:pPr>
        <w:widowControl w:val="0"/>
        <w:numPr>
          <w:ilvl w:val="0"/>
          <w:numId w:val="13"/>
        </w:numPr>
        <w:autoSpaceDE w:val="0"/>
        <w:autoSpaceDN w:val="0"/>
        <w:adjustRightInd w:val="0"/>
        <w:spacing w:before="18" w:after="0" w:line="240" w:lineRule="auto"/>
        <w:jc w:val="both"/>
        <w:outlineLvl w:val="0"/>
        <w:rPr>
          <w:rFonts w:ascii="Times New Roman" w:hAnsi="Times New Roman"/>
          <w:sz w:val="24"/>
          <w:szCs w:val="24"/>
        </w:rPr>
      </w:pPr>
      <w:r w:rsidRPr="00A670C3">
        <w:rPr>
          <w:rFonts w:ascii="Times New Roman" w:hAnsi="Times New Roman"/>
          <w:b/>
          <w:bCs/>
          <w:sz w:val="24"/>
          <w:szCs w:val="24"/>
        </w:rPr>
        <w:t>Electrical</w:t>
      </w:r>
    </w:p>
    <w:p w14:paraId="006A21D3" w14:textId="77777777" w:rsidR="007121A4" w:rsidRPr="00A670C3" w:rsidRDefault="007121A4" w:rsidP="007121A4">
      <w:pPr>
        <w:widowControl w:val="0"/>
        <w:autoSpaceDE w:val="0"/>
        <w:autoSpaceDN w:val="0"/>
        <w:adjustRightInd w:val="0"/>
        <w:spacing w:before="18" w:after="0" w:line="240" w:lineRule="auto"/>
        <w:ind w:left="477"/>
        <w:jc w:val="both"/>
        <w:outlineLvl w:val="0"/>
        <w:rPr>
          <w:rFonts w:ascii="Times New Roman" w:hAnsi="Times New Roman"/>
          <w:sz w:val="24"/>
          <w:szCs w:val="24"/>
        </w:rPr>
      </w:pPr>
      <w:r w:rsidRPr="00A670C3">
        <w:rPr>
          <w:rFonts w:ascii="Times New Roman" w:hAnsi="Times New Roman"/>
          <w:b/>
          <w:bCs/>
          <w:sz w:val="24"/>
          <w:szCs w:val="24"/>
        </w:rPr>
        <w:t xml:space="preserve"> </w:t>
      </w:r>
    </w:p>
    <w:p w14:paraId="02A042D8" w14:textId="77777777" w:rsidR="007121A4" w:rsidRPr="00A670C3" w:rsidRDefault="007121A4" w:rsidP="007121A4">
      <w:pPr>
        <w:autoSpaceDE w:val="0"/>
        <w:autoSpaceDN w:val="0"/>
        <w:adjustRightInd w:val="0"/>
        <w:spacing w:after="0" w:line="240" w:lineRule="auto"/>
        <w:ind w:left="119" w:right="113"/>
        <w:jc w:val="both"/>
        <w:outlineLvl w:val="0"/>
        <w:rPr>
          <w:rFonts w:ascii="Times New Roman" w:hAnsi="Times New Roman"/>
          <w:sz w:val="24"/>
          <w:szCs w:val="24"/>
        </w:rPr>
      </w:pPr>
      <w:r w:rsidRPr="00A670C3">
        <w:rPr>
          <w:rFonts w:ascii="Times New Roman" w:hAnsi="Times New Roman"/>
          <w:sz w:val="24"/>
          <w:szCs w:val="24"/>
        </w:rPr>
        <w:t>8.1 Local power grid information relation to power station</w:t>
      </w:r>
    </w:p>
    <w:p w14:paraId="59310BDF" w14:textId="77777777" w:rsidR="007121A4" w:rsidRPr="00A670C3" w:rsidRDefault="007121A4" w:rsidP="007121A4">
      <w:pPr>
        <w:autoSpaceDE w:val="0"/>
        <w:autoSpaceDN w:val="0"/>
        <w:adjustRightInd w:val="0"/>
        <w:spacing w:after="0" w:line="240" w:lineRule="auto"/>
        <w:ind w:left="340" w:right="113"/>
        <w:jc w:val="both"/>
        <w:rPr>
          <w:rFonts w:ascii="Times New Roman" w:hAnsi="Times New Roman"/>
          <w:sz w:val="24"/>
          <w:szCs w:val="24"/>
        </w:rPr>
      </w:pPr>
      <w:r w:rsidRPr="00A670C3">
        <w:rPr>
          <w:rFonts w:ascii="Times New Roman" w:hAnsi="Times New Roman"/>
          <w:sz w:val="24"/>
          <w:szCs w:val="24"/>
        </w:rPr>
        <w:t>8.1.1 The power grid nominal voltage classification from HV to LV.</w:t>
      </w:r>
    </w:p>
    <w:p w14:paraId="49A14037" w14:textId="77777777" w:rsidR="007121A4" w:rsidRPr="00A670C3" w:rsidRDefault="007121A4" w:rsidP="007121A4">
      <w:pPr>
        <w:autoSpaceDE w:val="0"/>
        <w:autoSpaceDN w:val="0"/>
        <w:adjustRightInd w:val="0"/>
        <w:spacing w:after="0" w:line="240" w:lineRule="auto"/>
        <w:ind w:left="340" w:right="113"/>
        <w:jc w:val="both"/>
        <w:rPr>
          <w:rFonts w:ascii="Times New Roman" w:hAnsi="Times New Roman"/>
          <w:sz w:val="24"/>
          <w:szCs w:val="24"/>
        </w:rPr>
      </w:pPr>
      <w:r w:rsidRPr="00A670C3">
        <w:rPr>
          <w:rFonts w:ascii="Times New Roman" w:hAnsi="Times New Roman"/>
          <w:sz w:val="24"/>
          <w:szCs w:val="24"/>
        </w:rPr>
        <w:t>8.1.2 The voltage level, quantity and direction of outgoing transmission line linking the proposal power plant to Grid.</w:t>
      </w:r>
    </w:p>
    <w:p w14:paraId="4A29532C" w14:textId="77777777" w:rsidR="007121A4" w:rsidRPr="00591DB5" w:rsidRDefault="007121A4" w:rsidP="007121A4">
      <w:pPr>
        <w:autoSpaceDE w:val="0"/>
        <w:autoSpaceDN w:val="0"/>
        <w:adjustRightInd w:val="0"/>
        <w:spacing w:after="0" w:line="240" w:lineRule="auto"/>
        <w:ind w:left="340" w:right="113"/>
        <w:jc w:val="both"/>
        <w:rPr>
          <w:rFonts w:ascii="Times New Roman" w:hAnsi="Times New Roman"/>
          <w:sz w:val="24"/>
          <w:szCs w:val="24"/>
        </w:rPr>
      </w:pPr>
      <w:r w:rsidRPr="00A670C3">
        <w:rPr>
          <w:rFonts w:ascii="Times New Roman" w:hAnsi="Times New Roman"/>
          <w:sz w:val="24"/>
          <w:szCs w:val="24"/>
        </w:rPr>
        <w:t>8.1.3 Owner’s requirement to main electrical connection of proposal power plant.</w:t>
      </w:r>
    </w:p>
    <w:p w14:paraId="2E68ACFB" w14:textId="77777777" w:rsidR="007121A4" w:rsidRPr="00591DB5" w:rsidRDefault="007121A4" w:rsidP="007121A4">
      <w:pPr>
        <w:autoSpaceDE w:val="0"/>
        <w:autoSpaceDN w:val="0"/>
        <w:adjustRightInd w:val="0"/>
        <w:spacing w:after="0" w:line="240" w:lineRule="auto"/>
        <w:ind w:left="340" w:right="113"/>
        <w:jc w:val="both"/>
        <w:rPr>
          <w:rFonts w:ascii="Times New Roman" w:hAnsi="Times New Roman"/>
          <w:sz w:val="24"/>
          <w:szCs w:val="24"/>
        </w:rPr>
      </w:pPr>
    </w:p>
    <w:p w14:paraId="00C0E58A" w14:textId="77777777" w:rsidR="007121A4" w:rsidRPr="00A670C3" w:rsidRDefault="007121A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rPr>
      </w:pPr>
      <w:r w:rsidRPr="00A670C3">
        <w:rPr>
          <w:rFonts w:ascii="Times New Roman" w:hAnsi="Times New Roman"/>
          <w:b/>
          <w:bCs/>
          <w:sz w:val="24"/>
          <w:szCs w:val="24"/>
        </w:rPr>
        <w:t>Flue Gas Emissions, Waste Water Discharge, Noise Emission Limits</w:t>
      </w:r>
    </w:p>
    <w:p w14:paraId="03329622" w14:textId="77777777" w:rsidR="007121A4" w:rsidRPr="00A670C3" w:rsidRDefault="007121A4" w:rsidP="007121A4">
      <w:pPr>
        <w:autoSpaceDE w:val="0"/>
        <w:autoSpaceDN w:val="0"/>
        <w:adjustRightInd w:val="0"/>
        <w:spacing w:before="13" w:line="240" w:lineRule="auto"/>
        <w:jc w:val="both"/>
        <w:rPr>
          <w:rFonts w:ascii="Times New Roman" w:hAnsi="Times New Roman"/>
          <w:sz w:val="24"/>
          <w:szCs w:val="24"/>
        </w:rPr>
      </w:pPr>
    </w:p>
    <w:p w14:paraId="46B65644" w14:textId="77777777" w:rsidR="007121A4" w:rsidRPr="00A670C3" w:rsidRDefault="007121A4" w:rsidP="007121A4">
      <w:pPr>
        <w:autoSpaceDE w:val="0"/>
        <w:autoSpaceDN w:val="0"/>
        <w:adjustRightInd w:val="0"/>
        <w:spacing w:after="0" w:line="240" w:lineRule="auto"/>
        <w:ind w:left="119" w:right="113"/>
        <w:jc w:val="both"/>
        <w:outlineLvl w:val="0"/>
        <w:rPr>
          <w:rFonts w:ascii="Times New Roman" w:hAnsi="Times New Roman"/>
          <w:sz w:val="24"/>
          <w:szCs w:val="24"/>
        </w:rPr>
      </w:pPr>
      <w:r w:rsidRPr="002C65EB">
        <w:rPr>
          <w:rFonts w:ascii="Times New Roman" w:hAnsi="Times New Roman"/>
          <w:sz w:val="24"/>
          <w:szCs w:val="24"/>
        </w:rPr>
        <w:t xml:space="preserve">   </w:t>
      </w:r>
      <w:r w:rsidRPr="00A670C3">
        <w:rPr>
          <w:rFonts w:ascii="Times New Roman" w:hAnsi="Times New Roman"/>
          <w:sz w:val="24"/>
          <w:szCs w:val="24"/>
        </w:rPr>
        <w:t>9.1 Please provide the local standards for flue gas emissions and waste water discharge and noise emission limits.</w:t>
      </w:r>
    </w:p>
    <w:p w14:paraId="5C1851B8" w14:textId="77777777" w:rsidR="007121A4" w:rsidRPr="00591DB5" w:rsidRDefault="007121A4" w:rsidP="007121A4">
      <w:pPr>
        <w:autoSpaceDE w:val="0"/>
        <w:autoSpaceDN w:val="0"/>
        <w:adjustRightInd w:val="0"/>
        <w:spacing w:after="0" w:line="240" w:lineRule="auto"/>
        <w:ind w:right="113"/>
        <w:jc w:val="both"/>
        <w:rPr>
          <w:rFonts w:ascii="Times New Roman" w:hAnsi="Times New Roman"/>
          <w:sz w:val="24"/>
          <w:szCs w:val="24"/>
        </w:rPr>
      </w:pPr>
      <w:r w:rsidRPr="002C65EB">
        <w:rPr>
          <w:rFonts w:ascii="Times New Roman" w:hAnsi="Times New Roman"/>
          <w:sz w:val="24"/>
          <w:szCs w:val="24"/>
        </w:rPr>
        <w:t xml:space="preserve">     </w:t>
      </w:r>
      <w:r w:rsidRPr="00A670C3">
        <w:rPr>
          <w:rFonts w:ascii="Times New Roman" w:hAnsi="Times New Roman"/>
          <w:sz w:val="24"/>
          <w:szCs w:val="24"/>
        </w:rPr>
        <w:t>9.2 Please provide requirement for ash discharge.</w:t>
      </w:r>
    </w:p>
    <w:p w14:paraId="2C03D75D" w14:textId="77777777" w:rsidR="007121A4" w:rsidRPr="00591DB5" w:rsidRDefault="007121A4" w:rsidP="007121A4">
      <w:pPr>
        <w:autoSpaceDE w:val="0"/>
        <w:autoSpaceDN w:val="0"/>
        <w:adjustRightInd w:val="0"/>
        <w:spacing w:after="0" w:line="240" w:lineRule="auto"/>
        <w:ind w:right="113"/>
        <w:jc w:val="both"/>
        <w:rPr>
          <w:rFonts w:ascii="Times New Roman" w:hAnsi="Times New Roman"/>
          <w:sz w:val="24"/>
          <w:szCs w:val="24"/>
        </w:rPr>
      </w:pPr>
    </w:p>
    <w:p w14:paraId="2A69C442" w14:textId="77777777" w:rsidR="007121A4" w:rsidRPr="00A670C3" w:rsidRDefault="007121A4" w:rsidP="007121A4">
      <w:pPr>
        <w:autoSpaceDE w:val="0"/>
        <w:autoSpaceDN w:val="0"/>
        <w:adjustRightInd w:val="0"/>
        <w:spacing w:line="240" w:lineRule="auto"/>
        <w:ind w:left="117" w:right="-20"/>
        <w:jc w:val="both"/>
        <w:outlineLvl w:val="0"/>
        <w:rPr>
          <w:rFonts w:ascii="Times New Roman" w:hAnsi="Times New Roman"/>
          <w:b/>
          <w:bCs/>
          <w:sz w:val="24"/>
          <w:szCs w:val="24"/>
        </w:rPr>
      </w:pPr>
      <w:r w:rsidRPr="00A670C3">
        <w:rPr>
          <w:rFonts w:ascii="Times New Roman" w:hAnsi="Times New Roman"/>
          <w:b/>
          <w:bCs/>
          <w:sz w:val="24"/>
          <w:szCs w:val="24"/>
        </w:rPr>
        <w:t xml:space="preserve">11. Code and Standard </w:t>
      </w:r>
    </w:p>
    <w:p w14:paraId="369AD7AB" w14:textId="77777777" w:rsidR="007121A4" w:rsidRPr="00A670C3" w:rsidRDefault="007121A4" w:rsidP="007121A4">
      <w:pPr>
        <w:autoSpaceDE w:val="0"/>
        <w:autoSpaceDN w:val="0"/>
        <w:adjustRightInd w:val="0"/>
        <w:spacing w:line="240" w:lineRule="auto"/>
        <w:ind w:left="119" w:right="113"/>
        <w:jc w:val="both"/>
        <w:rPr>
          <w:rFonts w:ascii="Times New Roman" w:hAnsi="Times New Roman"/>
          <w:sz w:val="24"/>
          <w:szCs w:val="24"/>
        </w:rPr>
      </w:pPr>
      <w:r w:rsidRPr="00A670C3">
        <w:rPr>
          <w:rFonts w:ascii="Times New Roman" w:hAnsi="Times New Roman"/>
          <w:sz w:val="24"/>
          <w:szCs w:val="24"/>
        </w:rPr>
        <w:t xml:space="preserve">The information of the local forced executive code and standard, such as </w:t>
      </w:r>
      <w:proofErr w:type="spellStart"/>
      <w:r w:rsidRPr="00A670C3">
        <w:rPr>
          <w:rFonts w:ascii="Times New Roman" w:hAnsi="Times New Roman"/>
          <w:sz w:val="24"/>
          <w:szCs w:val="24"/>
        </w:rPr>
        <w:t>fire fighting</w:t>
      </w:r>
      <w:proofErr w:type="spellEnd"/>
      <w:r w:rsidRPr="00A670C3">
        <w:rPr>
          <w:rFonts w:ascii="Times New Roman" w:hAnsi="Times New Roman"/>
          <w:sz w:val="24"/>
          <w:szCs w:val="24"/>
        </w:rPr>
        <w:t>, environmental protection, etc.</w:t>
      </w:r>
    </w:p>
    <w:p w14:paraId="6D507DBB" w14:textId="77777777" w:rsidR="007121A4" w:rsidRPr="00A670C3" w:rsidRDefault="007121A4" w:rsidP="007121A4">
      <w:pPr>
        <w:autoSpaceDE w:val="0"/>
        <w:autoSpaceDN w:val="0"/>
        <w:adjustRightInd w:val="0"/>
        <w:spacing w:line="240" w:lineRule="auto"/>
        <w:ind w:left="117" w:right="-20"/>
        <w:jc w:val="both"/>
        <w:outlineLvl w:val="0"/>
        <w:rPr>
          <w:rFonts w:ascii="Times New Roman" w:hAnsi="Times New Roman"/>
          <w:b/>
          <w:bCs/>
          <w:sz w:val="24"/>
          <w:szCs w:val="24"/>
        </w:rPr>
      </w:pPr>
      <w:r w:rsidRPr="00A670C3">
        <w:rPr>
          <w:rFonts w:ascii="Times New Roman" w:hAnsi="Times New Roman"/>
          <w:b/>
          <w:bCs/>
          <w:sz w:val="24"/>
          <w:szCs w:val="24"/>
        </w:rPr>
        <w:t xml:space="preserve">12. Communication System </w:t>
      </w:r>
    </w:p>
    <w:p w14:paraId="43F45B21" w14:textId="77777777" w:rsidR="007121A4" w:rsidRPr="00A670C3" w:rsidRDefault="007121A4" w:rsidP="007121A4">
      <w:pPr>
        <w:autoSpaceDE w:val="0"/>
        <w:autoSpaceDN w:val="0"/>
        <w:adjustRightInd w:val="0"/>
        <w:spacing w:after="0" w:line="240" w:lineRule="auto"/>
        <w:ind w:left="284" w:right="113"/>
        <w:jc w:val="both"/>
        <w:rPr>
          <w:rFonts w:ascii="Times New Roman" w:hAnsi="Times New Roman"/>
          <w:sz w:val="24"/>
          <w:szCs w:val="24"/>
        </w:rPr>
      </w:pPr>
      <w:r w:rsidRPr="00A670C3">
        <w:rPr>
          <w:rFonts w:ascii="Times New Roman" w:hAnsi="Times New Roman"/>
          <w:sz w:val="24"/>
          <w:szCs w:val="24"/>
        </w:rPr>
        <w:t xml:space="preserve">12.1 Please provide the </w:t>
      </w:r>
      <w:hyperlink r:id="rId10" w:history="1">
        <w:r w:rsidRPr="00A670C3">
          <w:rPr>
            <w:rFonts w:ascii="Times New Roman" w:hAnsi="Times New Roman"/>
            <w:sz w:val="24"/>
            <w:szCs w:val="24"/>
          </w:rPr>
          <w:t>document</w:t>
        </w:r>
      </w:hyperlink>
      <w:r w:rsidRPr="00A670C3">
        <w:rPr>
          <w:rFonts w:ascii="Times New Roman" w:hAnsi="Times New Roman"/>
          <w:sz w:val="24"/>
          <w:szCs w:val="24"/>
        </w:rPr>
        <w:t>s on requirements of the local dispatching center to this system and current status of telecommunication system.</w:t>
      </w:r>
    </w:p>
    <w:p w14:paraId="1058E5EC" w14:textId="77777777" w:rsidR="007121A4" w:rsidRPr="00591DB5" w:rsidRDefault="007121A4" w:rsidP="007121A4">
      <w:pPr>
        <w:autoSpaceDE w:val="0"/>
        <w:autoSpaceDN w:val="0"/>
        <w:adjustRightInd w:val="0"/>
        <w:spacing w:after="0" w:line="240" w:lineRule="auto"/>
        <w:ind w:left="284" w:right="113"/>
        <w:jc w:val="both"/>
        <w:rPr>
          <w:rFonts w:ascii="Times New Roman" w:hAnsi="Times New Roman"/>
          <w:sz w:val="24"/>
          <w:szCs w:val="24"/>
        </w:rPr>
      </w:pPr>
      <w:r w:rsidRPr="00A670C3">
        <w:rPr>
          <w:rFonts w:ascii="Times New Roman" w:hAnsi="Times New Roman"/>
          <w:sz w:val="24"/>
          <w:szCs w:val="24"/>
        </w:rPr>
        <w:t xml:space="preserve">12.2 How the power plant access to the local power grid? </w:t>
      </w:r>
    </w:p>
    <w:p w14:paraId="3D79358C" w14:textId="77777777" w:rsidR="007121A4" w:rsidRPr="00591DB5" w:rsidRDefault="007121A4" w:rsidP="007121A4">
      <w:pPr>
        <w:autoSpaceDE w:val="0"/>
        <w:autoSpaceDN w:val="0"/>
        <w:adjustRightInd w:val="0"/>
        <w:spacing w:after="0" w:line="240" w:lineRule="auto"/>
        <w:ind w:left="284" w:right="113"/>
        <w:jc w:val="both"/>
        <w:rPr>
          <w:rFonts w:ascii="Times New Roman" w:hAnsi="Times New Roman"/>
          <w:sz w:val="24"/>
          <w:szCs w:val="24"/>
        </w:rPr>
      </w:pPr>
    </w:p>
    <w:p w14:paraId="6E081925" w14:textId="77777777" w:rsidR="007121A4" w:rsidRPr="002C65EB" w:rsidRDefault="007121A4" w:rsidP="007121A4">
      <w:pPr>
        <w:autoSpaceDE w:val="0"/>
        <w:autoSpaceDN w:val="0"/>
        <w:adjustRightInd w:val="0"/>
        <w:spacing w:line="240" w:lineRule="auto"/>
        <w:ind w:right="113"/>
        <w:jc w:val="both"/>
        <w:rPr>
          <w:rFonts w:ascii="Times New Roman" w:hAnsi="Times New Roman"/>
          <w:b/>
          <w:sz w:val="24"/>
          <w:szCs w:val="24"/>
        </w:rPr>
      </w:pPr>
      <w:r w:rsidRPr="002C65EB">
        <w:rPr>
          <w:rFonts w:ascii="Times New Roman" w:hAnsi="Times New Roman"/>
          <w:b/>
          <w:sz w:val="24"/>
          <w:szCs w:val="24"/>
        </w:rPr>
        <w:t xml:space="preserve">13. Operation method </w:t>
      </w:r>
    </w:p>
    <w:p w14:paraId="47B97FC0" w14:textId="77777777" w:rsidR="007121A4" w:rsidRPr="00A670C3" w:rsidRDefault="007121A4" w:rsidP="007121A4">
      <w:pPr>
        <w:autoSpaceDE w:val="0"/>
        <w:autoSpaceDN w:val="0"/>
        <w:adjustRightInd w:val="0"/>
        <w:spacing w:after="0" w:line="240" w:lineRule="auto"/>
        <w:ind w:left="284" w:right="113"/>
        <w:jc w:val="both"/>
        <w:rPr>
          <w:rFonts w:ascii="Times New Roman" w:hAnsi="Times New Roman"/>
          <w:sz w:val="24"/>
          <w:szCs w:val="24"/>
        </w:rPr>
      </w:pPr>
      <w:r w:rsidRPr="00A670C3">
        <w:rPr>
          <w:rFonts w:ascii="Times New Roman" w:hAnsi="Times New Roman"/>
          <w:sz w:val="24"/>
          <w:szCs w:val="24"/>
        </w:rPr>
        <w:t xml:space="preserve">13.1 Please provide annual operation hours. </w:t>
      </w:r>
    </w:p>
    <w:p w14:paraId="3266C463" w14:textId="77777777" w:rsidR="007121A4" w:rsidRPr="00A670C3" w:rsidRDefault="007121A4" w:rsidP="007121A4">
      <w:pPr>
        <w:autoSpaceDE w:val="0"/>
        <w:autoSpaceDN w:val="0"/>
        <w:adjustRightInd w:val="0"/>
        <w:spacing w:after="0" w:line="240" w:lineRule="auto"/>
        <w:ind w:left="284" w:right="113"/>
        <w:jc w:val="both"/>
        <w:rPr>
          <w:rFonts w:ascii="Times New Roman" w:hAnsi="Times New Roman"/>
          <w:sz w:val="24"/>
          <w:szCs w:val="24"/>
        </w:rPr>
      </w:pPr>
      <w:r w:rsidRPr="00A670C3">
        <w:rPr>
          <w:rFonts w:ascii="Times New Roman" w:hAnsi="Times New Roman"/>
          <w:sz w:val="24"/>
          <w:szCs w:val="24"/>
        </w:rPr>
        <w:lastRenderedPageBreak/>
        <w:t>13.2 Whether the plant can be totally shut down. Or at least one boiler shall be in operation?</w:t>
      </w:r>
    </w:p>
    <w:p w14:paraId="6435A6D6" w14:textId="4E4DD736" w:rsidR="00A970CC" w:rsidRPr="00E177CA" w:rsidRDefault="00A970CC" w:rsidP="00C94990"/>
    <w:sectPr w:rsidR="00A970CC" w:rsidRPr="00E177CA" w:rsidSect="00CC7805">
      <w:headerReference w:type="default" r:id="rId11"/>
      <w:footerReference w:type="default" r:id="rId12"/>
      <w:pgSz w:w="12240" w:h="15840"/>
      <w:pgMar w:top="0" w:right="850" w:bottom="142" w:left="1701"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98D0" w14:textId="77777777" w:rsidR="0096150A" w:rsidRDefault="0096150A" w:rsidP="001E078E">
      <w:pPr>
        <w:spacing w:after="0" w:line="240" w:lineRule="auto"/>
      </w:pPr>
      <w:r>
        <w:separator/>
      </w:r>
    </w:p>
  </w:endnote>
  <w:endnote w:type="continuationSeparator" w:id="0">
    <w:p w14:paraId="0F18501D" w14:textId="77777777" w:rsidR="0096150A" w:rsidRDefault="0096150A" w:rsidP="001E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rce Bold">
    <w:altName w:val="Century Gothic"/>
    <w:charset w:val="CC"/>
    <w:family w:val="swiss"/>
    <w:pitch w:val="variable"/>
    <w:sig w:usb0="00000001" w:usb1="50006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4433" w14:textId="77777777" w:rsidR="006D61B6" w:rsidRPr="006D61B6" w:rsidRDefault="006D61B6" w:rsidP="006D61B6">
    <w:pPr>
      <w:pStyle w:val="a5"/>
      <w:tabs>
        <w:tab w:val="left" w:pos="1425"/>
      </w:tabs>
      <w:ind w:left="34"/>
      <w:jc w:val="right"/>
      <w:rPr>
        <w:rFonts w:ascii="Circe Bold" w:hAnsi="Circe Bold"/>
        <w:sz w:val="18"/>
        <w:szCs w:val="18"/>
      </w:rPr>
    </w:pPr>
    <w:r w:rsidRPr="006D61B6">
      <w:rPr>
        <w:rFonts w:ascii="Circe Bold" w:hAnsi="Circe Bold"/>
        <w:sz w:val="18"/>
        <w:szCs w:val="18"/>
      </w:rPr>
      <w:t>AFTRADE DMCC</w:t>
    </w:r>
  </w:p>
  <w:p w14:paraId="71DD0CD3" w14:textId="77777777" w:rsidR="006D61B6" w:rsidRPr="006D61B6" w:rsidRDefault="005D6254" w:rsidP="006D61B6">
    <w:pPr>
      <w:pStyle w:val="a5"/>
      <w:tabs>
        <w:tab w:val="left" w:pos="1425"/>
      </w:tabs>
      <w:ind w:left="34"/>
      <w:jc w:val="right"/>
      <w:rPr>
        <w:rFonts w:ascii="Circe Bold" w:hAnsi="Circe Bold"/>
        <w:sz w:val="18"/>
        <w:szCs w:val="18"/>
      </w:rPr>
    </w:pPr>
    <w:r>
      <w:rPr>
        <w:rFonts w:ascii="Circe Bold" w:hAnsi="Circe Bold"/>
        <w:sz w:val="18"/>
        <w:szCs w:val="18"/>
      </w:rPr>
      <w:t>Company is registered and licens</w:t>
    </w:r>
    <w:r w:rsidR="006D61B6" w:rsidRPr="006D61B6">
      <w:rPr>
        <w:rFonts w:ascii="Circe Bold" w:hAnsi="Circe Bold"/>
        <w:sz w:val="18"/>
        <w:szCs w:val="18"/>
      </w:rPr>
      <w:t>ed as free zone company under rules and regulations of DMCC</w:t>
    </w:r>
  </w:p>
  <w:p w14:paraId="4841F29D" w14:textId="77777777" w:rsidR="006D61B6" w:rsidRDefault="006D61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203B" w14:textId="77777777" w:rsidR="0096150A" w:rsidRDefault="0096150A" w:rsidP="001E078E">
      <w:pPr>
        <w:spacing w:after="0" w:line="240" w:lineRule="auto"/>
      </w:pPr>
      <w:r>
        <w:separator/>
      </w:r>
    </w:p>
  </w:footnote>
  <w:footnote w:type="continuationSeparator" w:id="0">
    <w:p w14:paraId="50A3153D" w14:textId="77777777" w:rsidR="0096150A" w:rsidRDefault="0096150A" w:rsidP="001E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A76E" w14:textId="77777777" w:rsidR="001E078E" w:rsidRDefault="00D71316" w:rsidP="001E078E">
    <w:pPr>
      <w:pStyle w:val="a3"/>
      <w:rPr>
        <w:noProof/>
      </w:rPr>
    </w:pPr>
    <w:r>
      <w:rPr>
        <w:noProof/>
        <w:lang w:val="ru-RU" w:eastAsia="ru-RU"/>
      </w:rPr>
      <w:drawing>
        <wp:anchor distT="0" distB="0" distL="114300" distR="114300" simplePos="0" relativeHeight="251662336" behindDoc="1" locked="0" layoutInCell="1" allowOverlap="1" wp14:anchorId="556F2D76" wp14:editId="252FFE1B">
          <wp:simplePos x="0" y="0"/>
          <wp:positionH relativeFrom="page">
            <wp:align>right</wp:align>
          </wp:positionH>
          <wp:positionV relativeFrom="paragraph">
            <wp:posOffset>-1010285</wp:posOffset>
          </wp:positionV>
          <wp:extent cx="7781925" cy="216122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1.png"/>
                  <pic:cNvPicPr/>
                </pic:nvPicPr>
                <pic:blipFill>
                  <a:blip r:embed="rId1">
                    <a:extLst>
                      <a:ext uri="{28A0092B-C50C-407E-A947-70E740481C1C}">
                        <a14:useLocalDpi xmlns:a14="http://schemas.microsoft.com/office/drawing/2010/main" val="0"/>
                      </a:ext>
                    </a:extLst>
                  </a:blip>
                  <a:stretch>
                    <a:fillRect/>
                  </a:stretch>
                </pic:blipFill>
                <pic:spPr>
                  <a:xfrm>
                    <a:off x="0" y="0"/>
                    <a:ext cx="7781925" cy="2161221"/>
                  </a:xfrm>
                  <a:prstGeom prst="rect">
                    <a:avLst/>
                  </a:prstGeom>
                </pic:spPr>
              </pic:pic>
            </a:graphicData>
          </a:graphic>
          <wp14:sizeRelH relativeFrom="margin">
            <wp14:pctWidth>0</wp14:pctWidth>
          </wp14:sizeRelH>
          <wp14:sizeRelV relativeFrom="margin">
            <wp14:pctHeight>0</wp14:pctHeight>
          </wp14:sizeRelV>
        </wp:anchor>
      </w:drawing>
    </w:r>
  </w:p>
  <w:p w14:paraId="0BCC0F31" w14:textId="77777777" w:rsidR="00250B44" w:rsidRDefault="00250B44" w:rsidP="001E078E">
    <w:pPr>
      <w:pStyle w:val="a3"/>
      <w:rPr>
        <w:noProof/>
      </w:rPr>
    </w:pPr>
  </w:p>
  <w:p w14:paraId="2E6F7164" w14:textId="77777777" w:rsidR="00C27F79" w:rsidRDefault="0091278D" w:rsidP="0091278D">
    <w:pPr>
      <w:pStyle w:val="a3"/>
      <w:tabs>
        <w:tab w:val="clear" w:pos="4844"/>
        <w:tab w:val="clear" w:pos="9689"/>
        <w:tab w:val="left" w:pos="8895"/>
      </w:tabs>
      <w:rPr>
        <w:noProof/>
      </w:rPr>
    </w:pPr>
    <w:r>
      <w:rPr>
        <w:noProof/>
      </w:rPr>
      <w:tab/>
    </w:r>
  </w:p>
  <w:p w14:paraId="045DD1B6" w14:textId="77777777" w:rsidR="00C27F79" w:rsidRDefault="00C27F79" w:rsidP="001E078E">
    <w:pPr>
      <w:pStyle w:val="a3"/>
      <w:rPr>
        <w:noProof/>
      </w:rPr>
    </w:pPr>
  </w:p>
  <w:p w14:paraId="1E42F86E" w14:textId="77777777" w:rsidR="001E078E" w:rsidRPr="00C27F79" w:rsidRDefault="0091278D" w:rsidP="001E078E">
    <w:pPr>
      <w:pStyle w:val="a3"/>
      <w:rPr>
        <w:sz w:val="18"/>
        <w:szCs w:val="18"/>
      </w:rPr>
    </w:pPr>
    <w:r>
      <w:rPr>
        <w:noProof/>
        <w:lang w:val="ru-RU" w:eastAsia="ru-RU"/>
      </w:rPr>
      <w:drawing>
        <wp:anchor distT="0" distB="0" distL="114300" distR="114300" simplePos="0" relativeHeight="251661312" behindDoc="1" locked="0" layoutInCell="1" allowOverlap="1" wp14:anchorId="3D341D69" wp14:editId="1359298D">
          <wp:simplePos x="0" y="0"/>
          <wp:positionH relativeFrom="margin">
            <wp:posOffset>-1070610</wp:posOffset>
          </wp:positionH>
          <wp:positionV relativeFrom="paragraph">
            <wp:posOffset>3402964</wp:posOffset>
          </wp:positionV>
          <wp:extent cx="7826879" cy="55911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2.png"/>
                  <pic:cNvPicPr/>
                </pic:nvPicPr>
                <pic:blipFill>
                  <a:blip r:embed="rId2">
                    <a:extLst>
                      <a:ext uri="{28A0092B-C50C-407E-A947-70E740481C1C}">
                        <a14:useLocalDpi xmlns:a14="http://schemas.microsoft.com/office/drawing/2010/main" val="0"/>
                      </a:ext>
                    </a:extLst>
                  </a:blip>
                  <a:stretch>
                    <a:fillRect/>
                  </a:stretch>
                </pic:blipFill>
                <pic:spPr>
                  <a:xfrm>
                    <a:off x="0" y="0"/>
                    <a:ext cx="7836181" cy="559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F4"/>
    <w:multiLevelType w:val="hybridMultilevel"/>
    <w:tmpl w:val="29FC2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D08A1"/>
    <w:multiLevelType w:val="hybridMultilevel"/>
    <w:tmpl w:val="681A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040DF"/>
    <w:multiLevelType w:val="hybridMultilevel"/>
    <w:tmpl w:val="DF3EE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00B2B"/>
    <w:multiLevelType w:val="multilevel"/>
    <w:tmpl w:val="13A00B2B"/>
    <w:lvl w:ilvl="0">
      <w:start w:val="1"/>
      <w:numFmt w:val="decimal"/>
      <w:lvlText w:val="%1."/>
      <w:lvlJc w:val="left"/>
      <w:pPr>
        <w:ind w:left="477" w:hanging="360"/>
      </w:pPr>
      <w:rPr>
        <w:rFonts w:hint="default"/>
      </w:rPr>
    </w:lvl>
    <w:lvl w:ilvl="1">
      <w:start w:val="2"/>
      <w:numFmt w:val="decimal"/>
      <w:isLgl/>
      <w:lvlText w:val="%1.%2"/>
      <w:lvlJc w:val="left"/>
      <w:pPr>
        <w:ind w:left="479" w:hanging="360"/>
      </w:pPr>
      <w:rPr>
        <w:rFonts w:hint="default"/>
      </w:rPr>
    </w:lvl>
    <w:lvl w:ilvl="2">
      <w:start w:val="1"/>
      <w:numFmt w:val="decimal"/>
      <w:isLgl/>
      <w:lvlText w:val="%1.%2.%3"/>
      <w:lvlJc w:val="left"/>
      <w:pPr>
        <w:ind w:left="841" w:hanging="720"/>
      </w:pPr>
      <w:rPr>
        <w:rFonts w:hint="default"/>
      </w:rPr>
    </w:lvl>
    <w:lvl w:ilvl="3">
      <w:start w:val="1"/>
      <w:numFmt w:val="decimal"/>
      <w:isLgl/>
      <w:lvlText w:val="%1.%2.%3.%4"/>
      <w:lvlJc w:val="left"/>
      <w:pPr>
        <w:ind w:left="843" w:hanging="720"/>
      </w:pPr>
      <w:rPr>
        <w:rFonts w:hint="default"/>
      </w:rPr>
    </w:lvl>
    <w:lvl w:ilvl="4">
      <w:start w:val="1"/>
      <w:numFmt w:val="decimal"/>
      <w:isLgl/>
      <w:lvlText w:val="%1.%2.%3.%4.%5"/>
      <w:lvlJc w:val="left"/>
      <w:pPr>
        <w:ind w:left="1205" w:hanging="1080"/>
      </w:pPr>
      <w:rPr>
        <w:rFonts w:hint="default"/>
      </w:rPr>
    </w:lvl>
    <w:lvl w:ilvl="5">
      <w:start w:val="1"/>
      <w:numFmt w:val="decimal"/>
      <w:isLgl/>
      <w:lvlText w:val="%1.%2.%3.%4.%5.%6"/>
      <w:lvlJc w:val="left"/>
      <w:pPr>
        <w:ind w:left="1207" w:hanging="1080"/>
      </w:pPr>
      <w:rPr>
        <w:rFonts w:hint="default"/>
      </w:rPr>
    </w:lvl>
    <w:lvl w:ilvl="6">
      <w:start w:val="1"/>
      <w:numFmt w:val="decimal"/>
      <w:isLgl/>
      <w:lvlText w:val="%1.%2.%3.%4.%5.%6.%7"/>
      <w:lvlJc w:val="left"/>
      <w:pPr>
        <w:ind w:left="1569" w:hanging="1440"/>
      </w:pPr>
      <w:rPr>
        <w:rFonts w:hint="default"/>
      </w:rPr>
    </w:lvl>
    <w:lvl w:ilvl="7">
      <w:start w:val="1"/>
      <w:numFmt w:val="decimal"/>
      <w:isLgl/>
      <w:lvlText w:val="%1.%2.%3.%4.%5.%6.%7.%8"/>
      <w:lvlJc w:val="left"/>
      <w:pPr>
        <w:ind w:left="1571" w:hanging="1440"/>
      </w:pPr>
      <w:rPr>
        <w:rFonts w:hint="default"/>
      </w:rPr>
    </w:lvl>
    <w:lvl w:ilvl="8">
      <w:start w:val="1"/>
      <w:numFmt w:val="decimal"/>
      <w:isLgl/>
      <w:lvlText w:val="%1.%2.%3.%4.%5.%6.%7.%8.%9"/>
      <w:lvlJc w:val="left"/>
      <w:pPr>
        <w:ind w:left="1933" w:hanging="1800"/>
      </w:pPr>
      <w:rPr>
        <w:rFonts w:hint="default"/>
      </w:rPr>
    </w:lvl>
  </w:abstractNum>
  <w:abstractNum w:abstractNumId="4" w15:restartNumberingAfterBreak="0">
    <w:nsid w:val="2A9558B9"/>
    <w:multiLevelType w:val="hybridMultilevel"/>
    <w:tmpl w:val="16FA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A56D4E"/>
    <w:multiLevelType w:val="hybridMultilevel"/>
    <w:tmpl w:val="2276641A"/>
    <w:lvl w:ilvl="0" w:tplc="04190001">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6" w15:restartNumberingAfterBreak="0">
    <w:nsid w:val="36FC15C7"/>
    <w:multiLevelType w:val="hybridMultilevel"/>
    <w:tmpl w:val="66D459FC"/>
    <w:lvl w:ilvl="0" w:tplc="0419000F">
      <w:start w:val="1"/>
      <w:numFmt w:val="decimal"/>
      <w:lvlText w:val="%1."/>
      <w:lvlJc w:val="left"/>
      <w:pPr>
        <w:ind w:left="644"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3D5F14E9"/>
    <w:multiLevelType w:val="hybridMultilevel"/>
    <w:tmpl w:val="D354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35710B"/>
    <w:multiLevelType w:val="hybridMultilevel"/>
    <w:tmpl w:val="038C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F80CD6"/>
    <w:multiLevelType w:val="hybridMultilevel"/>
    <w:tmpl w:val="B9B84C3C"/>
    <w:lvl w:ilvl="0" w:tplc="01D009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FA2262"/>
    <w:multiLevelType w:val="hybridMultilevel"/>
    <w:tmpl w:val="89B4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6636EC"/>
    <w:multiLevelType w:val="hybridMultilevel"/>
    <w:tmpl w:val="06F42636"/>
    <w:lvl w:ilvl="0" w:tplc="E010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8B6814"/>
    <w:multiLevelType w:val="hybridMultilevel"/>
    <w:tmpl w:val="4AEA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33145D"/>
    <w:multiLevelType w:val="hybridMultilevel"/>
    <w:tmpl w:val="BF24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160E90"/>
    <w:multiLevelType w:val="hybridMultilevel"/>
    <w:tmpl w:val="E410DC46"/>
    <w:lvl w:ilvl="0" w:tplc="8D7C4F4C">
      <w:start w:val="2"/>
      <w:numFmt w:val="bullet"/>
      <w:lvlText w:val="-"/>
      <w:lvlJc w:val="left"/>
      <w:pPr>
        <w:ind w:left="1559" w:hanging="360"/>
      </w:pPr>
      <w:rPr>
        <w:rFonts w:ascii="Times New Roman" w:eastAsia="Calibri" w:hAnsi="Times New Roman" w:cs="Times New Roman"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num w:numId="1">
    <w:abstractNumId w:val="7"/>
  </w:num>
  <w:num w:numId="2">
    <w:abstractNumId w:val="12"/>
  </w:num>
  <w:num w:numId="3">
    <w:abstractNumId w:val="10"/>
  </w:num>
  <w:num w:numId="4">
    <w:abstractNumId w:val="13"/>
  </w:num>
  <w:num w:numId="5">
    <w:abstractNumId w:val="8"/>
  </w:num>
  <w:num w:numId="6">
    <w:abstractNumId w:val="1"/>
  </w:num>
  <w:num w:numId="7">
    <w:abstractNumId w:val="4"/>
  </w:num>
  <w:num w:numId="8">
    <w:abstractNumId w:val="2"/>
  </w:num>
  <w:num w:numId="9">
    <w:abstractNumId w:val="0"/>
  </w:num>
  <w:num w:numId="10">
    <w:abstractNumId w:val="6"/>
  </w:num>
  <w:num w:numId="11">
    <w:abstractNumId w:val="11"/>
  </w:num>
  <w:num w:numId="12">
    <w:abstractNumId w:val="9"/>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C1"/>
    <w:rsid w:val="00044208"/>
    <w:rsid w:val="000446B9"/>
    <w:rsid w:val="00087D6C"/>
    <w:rsid w:val="000D4BED"/>
    <w:rsid w:val="000E7BC3"/>
    <w:rsid w:val="001420BF"/>
    <w:rsid w:val="001A2281"/>
    <w:rsid w:val="001E078E"/>
    <w:rsid w:val="00250B44"/>
    <w:rsid w:val="002816EF"/>
    <w:rsid w:val="00343A73"/>
    <w:rsid w:val="00376D1E"/>
    <w:rsid w:val="003B1990"/>
    <w:rsid w:val="003B249B"/>
    <w:rsid w:val="004318E0"/>
    <w:rsid w:val="00440078"/>
    <w:rsid w:val="00454EF3"/>
    <w:rsid w:val="004F2B7A"/>
    <w:rsid w:val="00553085"/>
    <w:rsid w:val="005D46E6"/>
    <w:rsid w:val="005D6254"/>
    <w:rsid w:val="005E5545"/>
    <w:rsid w:val="00612437"/>
    <w:rsid w:val="006358DC"/>
    <w:rsid w:val="00636EC1"/>
    <w:rsid w:val="00643593"/>
    <w:rsid w:val="006452F3"/>
    <w:rsid w:val="00647F6F"/>
    <w:rsid w:val="006A0BD5"/>
    <w:rsid w:val="006D61B6"/>
    <w:rsid w:val="006F4897"/>
    <w:rsid w:val="00704844"/>
    <w:rsid w:val="007121A4"/>
    <w:rsid w:val="00714725"/>
    <w:rsid w:val="007D7BE2"/>
    <w:rsid w:val="00845E9E"/>
    <w:rsid w:val="008651DE"/>
    <w:rsid w:val="008C6E83"/>
    <w:rsid w:val="0091278D"/>
    <w:rsid w:val="00915076"/>
    <w:rsid w:val="0096150A"/>
    <w:rsid w:val="00983C3D"/>
    <w:rsid w:val="009E5BF2"/>
    <w:rsid w:val="009F7777"/>
    <w:rsid w:val="00A93113"/>
    <w:rsid w:val="00A970CC"/>
    <w:rsid w:val="00B81FF2"/>
    <w:rsid w:val="00B8301D"/>
    <w:rsid w:val="00B97328"/>
    <w:rsid w:val="00C27F79"/>
    <w:rsid w:val="00C677E6"/>
    <w:rsid w:val="00C75302"/>
    <w:rsid w:val="00C94990"/>
    <w:rsid w:val="00CB53CD"/>
    <w:rsid w:val="00CC7805"/>
    <w:rsid w:val="00D125AD"/>
    <w:rsid w:val="00D33953"/>
    <w:rsid w:val="00D71316"/>
    <w:rsid w:val="00D917C1"/>
    <w:rsid w:val="00DC5627"/>
    <w:rsid w:val="00E177CA"/>
    <w:rsid w:val="00E34C4A"/>
    <w:rsid w:val="00E42478"/>
    <w:rsid w:val="00E86B98"/>
    <w:rsid w:val="00E92A79"/>
    <w:rsid w:val="00E94F35"/>
    <w:rsid w:val="00EA5FB9"/>
    <w:rsid w:val="00FD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3F52"/>
  <w15:docId w15:val="{C4FF61AD-4633-41C9-A9FB-B373EF66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9150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CC7805"/>
    <w:pPr>
      <w:keepNext/>
      <w:spacing w:after="0" w:line="360" w:lineRule="auto"/>
      <w:outlineLvl w:val="1"/>
    </w:pPr>
    <w:rPr>
      <w:rFonts w:ascii="Times New Roman" w:eastAsia="Gulim" w:hAnsi="Times New Roman" w:cs="Times New Roman"/>
      <w:sz w:val="28"/>
      <w:szCs w:val="28"/>
      <w:lang w:val="ru-R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78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078E"/>
  </w:style>
  <w:style w:type="paragraph" w:styleId="a5">
    <w:name w:val="footer"/>
    <w:basedOn w:val="a"/>
    <w:link w:val="a6"/>
    <w:uiPriority w:val="99"/>
    <w:unhideWhenUsed/>
    <w:rsid w:val="001E078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078E"/>
  </w:style>
  <w:style w:type="table" w:styleId="a7">
    <w:name w:val="Table Grid"/>
    <w:basedOn w:val="a1"/>
    <w:uiPriority w:val="39"/>
    <w:rsid w:val="00C2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C27F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Сетка таблицы светлая1"/>
    <w:basedOn w:val="a1"/>
    <w:uiPriority w:val="40"/>
    <w:rsid w:val="00C27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C27F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CC7805"/>
    <w:pPr>
      <w:ind w:left="720"/>
      <w:contextualSpacing/>
    </w:pPr>
    <w:rPr>
      <w:lang w:val="ru-RU"/>
    </w:rPr>
  </w:style>
  <w:style w:type="paragraph" w:styleId="a9">
    <w:name w:val="Balloon Text"/>
    <w:basedOn w:val="a"/>
    <w:link w:val="aa"/>
    <w:uiPriority w:val="99"/>
    <w:semiHidden/>
    <w:unhideWhenUsed/>
    <w:rsid w:val="00CC78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805"/>
    <w:rPr>
      <w:rFonts w:ascii="Tahoma" w:hAnsi="Tahoma" w:cs="Tahoma"/>
      <w:sz w:val="16"/>
      <w:szCs w:val="16"/>
    </w:rPr>
  </w:style>
  <w:style w:type="character" w:customStyle="1" w:styleId="20">
    <w:name w:val="Заголовок 2 Знак"/>
    <w:basedOn w:val="a0"/>
    <w:link w:val="2"/>
    <w:uiPriority w:val="9"/>
    <w:rsid w:val="00CC7805"/>
    <w:rPr>
      <w:rFonts w:ascii="Times New Roman" w:eastAsia="Gulim" w:hAnsi="Times New Roman" w:cs="Times New Roman"/>
      <w:sz w:val="28"/>
      <w:szCs w:val="28"/>
      <w:lang w:val="ru-RU" w:eastAsia="en-GB"/>
    </w:rPr>
  </w:style>
  <w:style w:type="paragraph" w:styleId="ab">
    <w:name w:val="No Spacing"/>
    <w:uiPriority w:val="1"/>
    <w:qFormat/>
    <w:rsid w:val="00CC7805"/>
    <w:pPr>
      <w:spacing w:after="0" w:line="240" w:lineRule="auto"/>
    </w:pPr>
    <w:rPr>
      <w:rFonts w:ascii="Calibri" w:eastAsia="Times New Roman" w:hAnsi="Calibri" w:cs="Times New Roman"/>
      <w:lang w:val="ru-RU" w:eastAsia="ru-RU"/>
    </w:rPr>
  </w:style>
  <w:style w:type="character" w:customStyle="1" w:styleId="djcattribute-label">
    <w:name w:val="djc_attribute-label"/>
    <w:rsid w:val="00CC7805"/>
  </w:style>
  <w:style w:type="paragraph" w:customStyle="1" w:styleId="TableParagraph">
    <w:name w:val="Table Paragraph"/>
    <w:basedOn w:val="a"/>
    <w:uiPriority w:val="1"/>
    <w:qFormat/>
    <w:rsid w:val="00CC7805"/>
    <w:pPr>
      <w:widowControl w:val="0"/>
      <w:autoSpaceDE w:val="0"/>
      <w:autoSpaceDN w:val="0"/>
      <w:spacing w:after="0" w:line="240" w:lineRule="auto"/>
    </w:pPr>
    <w:rPr>
      <w:rFonts w:ascii="Times New Roman" w:eastAsia="Times New Roman" w:hAnsi="Times New Roman" w:cs="Times New Roman"/>
      <w:lang w:val="ru-RU" w:eastAsia="ru-RU" w:bidi="ru-RU"/>
    </w:rPr>
  </w:style>
  <w:style w:type="table" w:customStyle="1" w:styleId="TableNormal">
    <w:name w:val="Table Normal"/>
    <w:uiPriority w:val="2"/>
    <w:semiHidden/>
    <w:unhideWhenUsed/>
    <w:qFormat/>
    <w:rsid w:val="00CC780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Style7">
    <w:name w:val="Style7"/>
    <w:basedOn w:val="a"/>
    <w:uiPriority w:val="99"/>
    <w:rsid w:val="00CC7805"/>
    <w:pPr>
      <w:autoSpaceDE w:val="0"/>
      <w:autoSpaceDN w:val="0"/>
      <w:spacing w:after="0" w:line="368" w:lineRule="exact"/>
      <w:ind w:firstLine="710"/>
      <w:jc w:val="both"/>
    </w:pPr>
    <w:rPr>
      <w:rFonts w:ascii="Times New Roman" w:hAnsi="Times New Roman" w:cs="Times New Roman"/>
      <w:sz w:val="24"/>
      <w:szCs w:val="24"/>
      <w:lang w:val="ru-RU" w:eastAsia="ru-RU"/>
    </w:rPr>
  </w:style>
  <w:style w:type="character" w:customStyle="1" w:styleId="FontStyle32">
    <w:name w:val="Font Style32"/>
    <w:basedOn w:val="a0"/>
    <w:uiPriority w:val="99"/>
    <w:rsid w:val="00CC7805"/>
    <w:rPr>
      <w:rFonts w:ascii="Courier New" w:hAnsi="Courier New" w:cs="Courier New" w:hint="default"/>
      <w:spacing w:val="-20"/>
    </w:rPr>
  </w:style>
  <w:style w:type="character" w:customStyle="1" w:styleId="fontstyle01">
    <w:name w:val="fontstyle01"/>
    <w:basedOn w:val="a0"/>
    <w:rsid w:val="00CC7805"/>
    <w:rPr>
      <w:rFonts w:ascii="Times New Roman" w:hAnsi="Times New Roman" w:cs="Times New Roman" w:hint="default"/>
      <w:b w:val="0"/>
      <w:bCs w:val="0"/>
      <w:i w:val="0"/>
      <w:iCs w:val="0"/>
      <w:color w:val="000000"/>
      <w:sz w:val="24"/>
      <w:szCs w:val="24"/>
    </w:rPr>
  </w:style>
  <w:style w:type="paragraph" w:customStyle="1" w:styleId="CarCarCarCar">
    <w:name w:val="Car Car Знак Знак Car Car"/>
    <w:basedOn w:val="a"/>
    <w:rsid w:val="00CC7805"/>
    <w:pPr>
      <w:widowControl w:val="0"/>
      <w:adjustRightInd w:val="0"/>
      <w:spacing w:line="240" w:lineRule="exact"/>
      <w:jc w:val="both"/>
      <w:textAlignment w:val="baseline"/>
    </w:pPr>
    <w:rPr>
      <w:rFonts w:ascii="Tahoma" w:eastAsia="Times New Roman" w:hAnsi="Tahoma" w:cs="Times New Roman"/>
      <w:sz w:val="20"/>
      <w:szCs w:val="20"/>
    </w:rPr>
  </w:style>
  <w:style w:type="character" w:customStyle="1" w:styleId="shorttext">
    <w:name w:val="short_text"/>
    <w:rsid w:val="000446B9"/>
  </w:style>
  <w:style w:type="character" w:customStyle="1" w:styleId="10">
    <w:name w:val="Заголовок 1 Знак"/>
    <w:basedOn w:val="a0"/>
    <w:link w:val="1"/>
    <w:uiPriority w:val="9"/>
    <w:rsid w:val="0091507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B8301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2">
    <w:name w:val="Абзац списка1"/>
    <w:basedOn w:val="a"/>
    <w:uiPriority w:val="34"/>
    <w:qFormat/>
    <w:rsid w:val="007121A4"/>
    <w:pPr>
      <w:widowControl w:val="0"/>
      <w:spacing w:after="0" w:line="240" w:lineRule="auto"/>
      <w:ind w:firstLineChars="200" w:firstLine="420"/>
      <w:jc w:val="both"/>
    </w:pPr>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1946">
      <w:bodyDiv w:val="1"/>
      <w:marLeft w:val="0"/>
      <w:marRight w:val="0"/>
      <w:marTop w:val="0"/>
      <w:marBottom w:val="0"/>
      <w:divBdr>
        <w:top w:val="none" w:sz="0" w:space="0" w:color="auto"/>
        <w:left w:val="none" w:sz="0" w:space="0" w:color="auto"/>
        <w:bottom w:val="none" w:sz="0" w:space="0" w:color="auto"/>
        <w:right w:val="none" w:sz="0" w:space="0" w:color="auto"/>
      </w:divBdr>
    </w:div>
    <w:div w:id="18818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p:ds:docu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F1D2-FC72-4CE2-AB20-18C11612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NICK NICK</cp:lastModifiedBy>
  <cp:revision>2</cp:revision>
  <cp:lastPrinted>2019-05-01T11:26:00Z</cp:lastPrinted>
  <dcterms:created xsi:type="dcterms:W3CDTF">2020-05-21T11:32:00Z</dcterms:created>
  <dcterms:modified xsi:type="dcterms:W3CDTF">2020-05-21T11:32:00Z</dcterms:modified>
</cp:coreProperties>
</file>